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5996" w14:textId="721AC8C5" w:rsidR="003574DF" w:rsidRPr="00E21DBF" w:rsidRDefault="001C6601" w:rsidP="001C6601">
      <w:pPr>
        <w:jc w:val="center"/>
        <w:rPr>
          <w:rFonts w:ascii="Arial" w:hAnsi="Arial" w:cs="Arial"/>
          <w:b/>
          <w:sz w:val="36"/>
          <w:u w:val="single"/>
        </w:rPr>
      </w:pPr>
      <w:r w:rsidRPr="00E21DBF">
        <w:rPr>
          <w:rFonts w:ascii="Arial" w:hAnsi="Arial" w:cs="Arial"/>
          <w:b/>
          <w:sz w:val="36"/>
          <w:u w:val="single"/>
        </w:rPr>
        <w:t>a year together 20</w:t>
      </w:r>
      <w:r w:rsidR="00AD5D51">
        <w:rPr>
          <w:rFonts w:ascii="Arial" w:hAnsi="Arial" w:cs="Arial"/>
          <w:b/>
          <w:sz w:val="36"/>
          <w:u w:val="single"/>
        </w:rPr>
        <w:t>20</w:t>
      </w:r>
      <w:r w:rsidRPr="00E21DBF">
        <w:rPr>
          <w:rFonts w:ascii="Arial" w:hAnsi="Arial" w:cs="Arial"/>
          <w:b/>
          <w:sz w:val="36"/>
          <w:u w:val="single"/>
        </w:rPr>
        <w:t xml:space="preserve"> – 202</w:t>
      </w:r>
      <w:r w:rsidR="00AD5D51">
        <w:rPr>
          <w:rFonts w:ascii="Arial" w:hAnsi="Arial" w:cs="Arial"/>
          <w:b/>
          <w:sz w:val="36"/>
          <w:u w:val="single"/>
        </w:rPr>
        <w:t>1</w:t>
      </w:r>
    </w:p>
    <w:p w14:paraId="1CC06CFE" w14:textId="77777777" w:rsidR="00073896" w:rsidRPr="00073896" w:rsidRDefault="00073896" w:rsidP="00073896">
      <w:pPr>
        <w:rPr>
          <w:rFonts w:ascii="Arial" w:hAnsi="Arial" w:cs="Arial"/>
          <w:b/>
          <w:sz w:val="32"/>
        </w:rPr>
      </w:pPr>
      <w:r w:rsidRPr="00073896">
        <w:rPr>
          <w:rFonts w:ascii="Arial" w:hAnsi="Arial" w:cs="Arial"/>
          <w:b/>
          <w:sz w:val="32"/>
        </w:rPr>
        <w:t>This year our annual review is introduced by a family we support.</w:t>
      </w:r>
    </w:p>
    <w:p w14:paraId="2DBBABFF" w14:textId="77777777" w:rsidR="00073896" w:rsidRPr="00907D52" w:rsidRDefault="00073896" w:rsidP="00073896">
      <w:pPr>
        <w:rPr>
          <w:rFonts w:ascii="Arial" w:hAnsi="Arial" w:cs="Arial"/>
          <w:bCs/>
          <w:i/>
          <w:iCs/>
          <w:sz w:val="28"/>
          <w:szCs w:val="21"/>
        </w:rPr>
      </w:pPr>
      <w:r w:rsidRPr="00907D52">
        <w:rPr>
          <w:rFonts w:ascii="Arial" w:hAnsi="Arial" w:cs="Arial"/>
          <w:bCs/>
          <w:i/>
          <w:iCs/>
          <w:sz w:val="28"/>
          <w:szCs w:val="21"/>
        </w:rPr>
        <w:t>Fliss has been supported by Newbridge, one of the Trust’s adult day services in Stockport, for over 9 years. This year has been very different for Fliss and her family.</w:t>
      </w:r>
    </w:p>
    <w:p w14:paraId="1A376CD0" w14:textId="4CDADA6F" w:rsidR="00B33DA7" w:rsidRPr="00B33DA7" w:rsidRDefault="00B33DA7" w:rsidP="00B33DA7">
      <w:pPr>
        <w:rPr>
          <w:rFonts w:ascii="Arial" w:hAnsi="Arial" w:cs="Arial"/>
          <w:sz w:val="28"/>
        </w:rPr>
      </w:pPr>
      <w:r>
        <w:rPr>
          <w:rFonts w:ascii="Arial" w:hAnsi="Arial" w:cs="Arial"/>
          <w:sz w:val="28"/>
        </w:rPr>
        <w:t>“</w:t>
      </w:r>
      <w:r w:rsidRPr="00B33DA7">
        <w:rPr>
          <w:rFonts w:ascii="Arial" w:hAnsi="Arial" w:cs="Arial"/>
          <w:sz w:val="28"/>
        </w:rPr>
        <w:t>Lockdown is a word that sends a chill down most people’s spines. But when your daughter relies so heavily on a structured week, your mind goes into overdrive as to how you will cope.</w:t>
      </w:r>
    </w:p>
    <w:p w14:paraId="5B5621EE" w14:textId="77777777" w:rsidR="00B33DA7" w:rsidRPr="00B33DA7" w:rsidRDefault="00B33DA7" w:rsidP="00B33DA7">
      <w:pPr>
        <w:rPr>
          <w:rFonts w:ascii="Arial" w:hAnsi="Arial" w:cs="Arial"/>
          <w:sz w:val="28"/>
        </w:rPr>
      </w:pPr>
      <w:r w:rsidRPr="00B33DA7">
        <w:rPr>
          <w:rFonts w:ascii="Arial" w:hAnsi="Arial" w:cs="Arial"/>
          <w:sz w:val="28"/>
        </w:rPr>
        <w:t>Almost immediately after lockdown was announced in March 2020 the</w:t>
      </w:r>
    </w:p>
    <w:p w14:paraId="12609469" w14:textId="77777777" w:rsidR="00B33DA7" w:rsidRPr="00B33DA7" w:rsidRDefault="00B33DA7" w:rsidP="00B33DA7">
      <w:pPr>
        <w:rPr>
          <w:rFonts w:ascii="Arial" w:hAnsi="Arial" w:cs="Arial"/>
          <w:sz w:val="28"/>
        </w:rPr>
      </w:pPr>
      <w:r w:rsidRPr="00B33DA7">
        <w:rPr>
          <w:rFonts w:ascii="Arial" w:hAnsi="Arial" w:cs="Arial"/>
          <w:sz w:val="28"/>
        </w:rPr>
        <w:t>Together Trust phoned with the sad news that Fliss would not be able to attend Newbridge on her usual days. However rather than this ending support from the Trust, they simply adapted it for the environment. This included regular phone calls from the Trust each week for a chat with Fliss which brought huge smiles to her face, and an assurance that these friends still cared.</w:t>
      </w:r>
    </w:p>
    <w:p w14:paraId="1E2A37AB" w14:textId="77777777" w:rsidR="00B33DA7" w:rsidRPr="00B33DA7" w:rsidRDefault="00B33DA7" w:rsidP="00B33DA7">
      <w:pPr>
        <w:rPr>
          <w:rFonts w:ascii="Arial" w:hAnsi="Arial" w:cs="Arial"/>
          <w:sz w:val="28"/>
        </w:rPr>
      </w:pPr>
      <w:r w:rsidRPr="00B33DA7">
        <w:rPr>
          <w:rFonts w:ascii="Arial" w:hAnsi="Arial" w:cs="Arial"/>
          <w:sz w:val="28"/>
        </w:rPr>
        <w:t>Over the year the Together Trust was able to offer more as restrictions eased. By following the guidelines, meeting for walks became an option and eventually Fliss returned to Newbridge itself.</w:t>
      </w:r>
    </w:p>
    <w:p w14:paraId="63DECB1D" w14:textId="77777777" w:rsidR="00B33DA7" w:rsidRDefault="00B33DA7" w:rsidP="00B33DA7">
      <w:pPr>
        <w:rPr>
          <w:rFonts w:ascii="Arial" w:hAnsi="Arial" w:cs="Arial"/>
          <w:sz w:val="28"/>
        </w:rPr>
      </w:pPr>
      <w:r w:rsidRPr="00B33DA7">
        <w:rPr>
          <w:rFonts w:ascii="Arial" w:hAnsi="Arial" w:cs="Arial"/>
          <w:sz w:val="28"/>
        </w:rPr>
        <w:t>The team there has been wonderful. No question of ours has ever been too silly and we’ve never been made to feel uncomfortable about our fears. The Together Trust don’t only support our daughter, they are like our extended family!</w:t>
      </w:r>
    </w:p>
    <w:p w14:paraId="2E63D350" w14:textId="77777777" w:rsidR="000A6820" w:rsidRPr="000A6820" w:rsidRDefault="000A6820" w:rsidP="000A6820">
      <w:pPr>
        <w:rPr>
          <w:rFonts w:ascii="Arial" w:hAnsi="Arial" w:cs="Arial"/>
          <w:sz w:val="28"/>
        </w:rPr>
      </w:pPr>
      <w:r w:rsidRPr="000A6820">
        <w:rPr>
          <w:rFonts w:ascii="Arial" w:hAnsi="Arial" w:cs="Arial"/>
          <w:sz w:val="28"/>
        </w:rPr>
        <w:t>Thank you Together Trust,</w:t>
      </w:r>
    </w:p>
    <w:p w14:paraId="7E242647" w14:textId="46AE5FEE" w:rsidR="00E21DBF" w:rsidRDefault="000A6820" w:rsidP="000A6820">
      <w:pPr>
        <w:rPr>
          <w:rFonts w:ascii="Arial" w:hAnsi="Arial" w:cs="Arial"/>
          <w:sz w:val="28"/>
        </w:rPr>
      </w:pPr>
      <w:r w:rsidRPr="000A6820">
        <w:rPr>
          <w:rFonts w:ascii="Arial" w:hAnsi="Arial" w:cs="Arial"/>
          <w:sz w:val="28"/>
        </w:rPr>
        <w:t>Neale, Fliss’ Dad</w:t>
      </w:r>
    </w:p>
    <w:p w14:paraId="1E912860" w14:textId="77777777" w:rsidR="000142F3" w:rsidRDefault="000142F3" w:rsidP="00E21DBF">
      <w:pPr>
        <w:pStyle w:val="Heading2"/>
        <w:rPr>
          <w:rFonts w:ascii="Arial" w:hAnsi="Arial" w:cs="Arial"/>
          <w:sz w:val="36"/>
        </w:rPr>
      </w:pPr>
    </w:p>
    <w:p w14:paraId="2BE33CDF" w14:textId="398AD81A" w:rsidR="00E21DBF" w:rsidRDefault="00E21DBF" w:rsidP="00E21DBF">
      <w:pPr>
        <w:pStyle w:val="Heading2"/>
        <w:rPr>
          <w:rFonts w:ascii="Arial" w:hAnsi="Arial" w:cs="Arial"/>
          <w:sz w:val="36"/>
        </w:rPr>
      </w:pPr>
      <w:r>
        <w:rPr>
          <w:rFonts w:ascii="Arial" w:hAnsi="Arial" w:cs="Arial"/>
          <w:sz w:val="36"/>
        </w:rPr>
        <w:t>Here’s what to expect</w:t>
      </w:r>
    </w:p>
    <w:p w14:paraId="2EED1778" w14:textId="126C542E" w:rsidR="00E21DBF" w:rsidRDefault="00E21DBF" w:rsidP="00E21DBF">
      <w:pPr>
        <w:rPr>
          <w:rFonts w:ascii="Arial" w:hAnsi="Arial" w:cs="Arial"/>
          <w:sz w:val="28"/>
        </w:rPr>
      </w:pPr>
      <w:r>
        <w:rPr>
          <w:rFonts w:ascii="Arial" w:hAnsi="Arial" w:cs="Arial"/>
          <w:sz w:val="28"/>
        </w:rPr>
        <w:t>Who we are – Page 2</w:t>
      </w:r>
    </w:p>
    <w:p w14:paraId="4FD1F6BA" w14:textId="37A823E9" w:rsidR="000142F3" w:rsidRPr="000142F3" w:rsidRDefault="000142F3" w:rsidP="000142F3">
      <w:pPr>
        <w:rPr>
          <w:rFonts w:ascii="Arial" w:hAnsi="Arial" w:cs="Arial"/>
          <w:sz w:val="28"/>
        </w:rPr>
      </w:pPr>
      <w:r w:rsidRPr="000142F3">
        <w:rPr>
          <w:rFonts w:ascii="Arial" w:hAnsi="Arial" w:cs="Arial"/>
          <w:sz w:val="28"/>
        </w:rPr>
        <w:t xml:space="preserve">What we do </w:t>
      </w:r>
      <w:r w:rsidR="00BF44B8">
        <w:rPr>
          <w:rFonts w:ascii="Arial" w:hAnsi="Arial" w:cs="Arial"/>
          <w:sz w:val="28"/>
        </w:rPr>
        <w:t>– Page 3</w:t>
      </w:r>
    </w:p>
    <w:p w14:paraId="44F32BF1" w14:textId="3DD0248B" w:rsidR="000142F3" w:rsidRPr="000142F3" w:rsidRDefault="000142F3" w:rsidP="000142F3">
      <w:pPr>
        <w:rPr>
          <w:rFonts w:ascii="Arial" w:hAnsi="Arial" w:cs="Arial"/>
          <w:sz w:val="28"/>
        </w:rPr>
      </w:pPr>
      <w:r w:rsidRPr="000142F3">
        <w:rPr>
          <w:rFonts w:ascii="Arial" w:hAnsi="Arial" w:cs="Arial"/>
          <w:sz w:val="28"/>
        </w:rPr>
        <w:t>Together we care</w:t>
      </w:r>
      <w:r w:rsidR="00632181">
        <w:rPr>
          <w:rFonts w:ascii="Arial" w:hAnsi="Arial" w:cs="Arial"/>
          <w:sz w:val="28"/>
        </w:rPr>
        <w:t xml:space="preserve"> -</w:t>
      </w:r>
      <w:r w:rsidRPr="000142F3">
        <w:rPr>
          <w:rFonts w:ascii="Arial" w:hAnsi="Arial" w:cs="Arial"/>
          <w:sz w:val="28"/>
        </w:rPr>
        <w:t xml:space="preserve"> </w:t>
      </w:r>
      <w:r w:rsidR="00632181">
        <w:rPr>
          <w:rFonts w:ascii="Arial" w:hAnsi="Arial" w:cs="Arial"/>
          <w:sz w:val="28"/>
        </w:rPr>
        <w:t>Page 4</w:t>
      </w:r>
    </w:p>
    <w:p w14:paraId="3FE98562" w14:textId="228A17AA" w:rsidR="000142F3" w:rsidRPr="000142F3" w:rsidRDefault="000142F3" w:rsidP="000142F3">
      <w:pPr>
        <w:rPr>
          <w:rFonts w:ascii="Arial" w:hAnsi="Arial" w:cs="Arial"/>
          <w:sz w:val="28"/>
        </w:rPr>
      </w:pPr>
      <w:r w:rsidRPr="000142F3">
        <w:rPr>
          <w:rFonts w:ascii="Arial" w:hAnsi="Arial" w:cs="Arial"/>
          <w:sz w:val="28"/>
        </w:rPr>
        <w:t xml:space="preserve">Together we learn </w:t>
      </w:r>
      <w:r w:rsidR="00632181">
        <w:rPr>
          <w:rFonts w:ascii="Arial" w:hAnsi="Arial" w:cs="Arial"/>
          <w:sz w:val="28"/>
        </w:rPr>
        <w:t>– Page 5</w:t>
      </w:r>
    </w:p>
    <w:p w14:paraId="586F9035" w14:textId="3583103B" w:rsidR="000142F3" w:rsidRPr="000142F3" w:rsidRDefault="000142F3" w:rsidP="000142F3">
      <w:pPr>
        <w:rPr>
          <w:rFonts w:ascii="Arial" w:hAnsi="Arial" w:cs="Arial"/>
          <w:sz w:val="28"/>
        </w:rPr>
      </w:pPr>
      <w:r w:rsidRPr="000142F3">
        <w:rPr>
          <w:rFonts w:ascii="Arial" w:hAnsi="Arial" w:cs="Arial"/>
          <w:sz w:val="28"/>
        </w:rPr>
        <w:t xml:space="preserve">Together we achieve </w:t>
      </w:r>
      <w:r w:rsidR="00D170F6">
        <w:rPr>
          <w:rFonts w:ascii="Arial" w:hAnsi="Arial" w:cs="Arial"/>
          <w:sz w:val="28"/>
        </w:rPr>
        <w:t>– Page 6</w:t>
      </w:r>
    </w:p>
    <w:p w14:paraId="4AFC2DAD" w14:textId="7E5B329F" w:rsidR="000142F3" w:rsidRPr="000142F3" w:rsidRDefault="000142F3" w:rsidP="000142F3">
      <w:pPr>
        <w:rPr>
          <w:rFonts w:ascii="Arial" w:hAnsi="Arial" w:cs="Arial"/>
          <w:sz w:val="28"/>
        </w:rPr>
      </w:pPr>
      <w:r w:rsidRPr="000142F3">
        <w:rPr>
          <w:rFonts w:ascii="Arial" w:hAnsi="Arial" w:cs="Arial"/>
          <w:sz w:val="28"/>
        </w:rPr>
        <w:lastRenderedPageBreak/>
        <w:t xml:space="preserve">Together we grow </w:t>
      </w:r>
      <w:r w:rsidR="00D170F6">
        <w:rPr>
          <w:rFonts w:ascii="Arial" w:hAnsi="Arial" w:cs="Arial"/>
          <w:sz w:val="28"/>
        </w:rPr>
        <w:t>– Page 7</w:t>
      </w:r>
    </w:p>
    <w:p w14:paraId="58E51F9A" w14:textId="5E2E6A57" w:rsidR="000142F3" w:rsidRPr="000142F3" w:rsidRDefault="000142F3" w:rsidP="000142F3">
      <w:pPr>
        <w:rPr>
          <w:rFonts w:ascii="Arial" w:hAnsi="Arial" w:cs="Arial"/>
          <w:sz w:val="28"/>
        </w:rPr>
      </w:pPr>
      <w:r w:rsidRPr="000142F3">
        <w:rPr>
          <w:rFonts w:ascii="Arial" w:hAnsi="Arial" w:cs="Arial"/>
          <w:sz w:val="28"/>
        </w:rPr>
        <w:t>Our volunteers</w:t>
      </w:r>
      <w:r w:rsidR="00D170F6">
        <w:rPr>
          <w:rFonts w:ascii="Arial" w:hAnsi="Arial" w:cs="Arial"/>
          <w:sz w:val="28"/>
        </w:rPr>
        <w:t xml:space="preserve"> – Page 8</w:t>
      </w:r>
    </w:p>
    <w:p w14:paraId="68FA355A" w14:textId="2BA87C54" w:rsidR="000142F3" w:rsidRPr="000142F3" w:rsidRDefault="000142F3" w:rsidP="000142F3">
      <w:pPr>
        <w:rPr>
          <w:rFonts w:ascii="Arial" w:hAnsi="Arial" w:cs="Arial"/>
          <w:sz w:val="28"/>
        </w:rPr>
      </w:pPr>
      <w:r w:rsidRPr="000142F3">
        <w:rPr>
          <w:rFonts w:ascii="Arial" w:hAnsi="Arial" w:cs="Arial"/>
          <w:sz w:val="28"/>
        </w:rPr>
        <w:t xml:space="preserve">Our supporters </w:t>
      </w:r>
      <w:r w:rsidR="00D170F6">
        <w:rPr>
          <w:rFonts w:ascii="Arial" w:hAnsi="Arial" w:cs="Arial"/>
          <w:sz w:val="28"/>
        </w:rPr>
        <w:t>– Page 9</w:t>
      </w:r>
    </w:p>
    <w:p w14:paraId="61DDB8CD" w14:textId="4213EBF4" w:rsidR="000142F3" w:rsidRPr="000142F3" w:rsidRDefault="000142F3" w:rsidP="000142F3">
      <w:pPr>
        <w:rPr>
          <w:rFonts w:ascii="Arial" w:hAnsi="Arial" w:cs="Arial"/>
          <w:sz w:val="28"/>
        </w:rPr>
      </w:pPr>
      <w:r w:rsidRPr="000142F3">
        <w:rPr>
          <w:rFonts w:ascii="Arial" w:hAnsi="Arial" w:cs="Arial"/>
          <w:sz w:val="28"/>
        </w:rPr>
        <w:t xml:space="preserve">Ways to support </w:t>
      </w:r>
      <w:r w:rsidR="00920C9F">
        <w:rPr>
          <w:rFonts w:ascii="Arial" w:hAnsi="Arial" w:cs="Arial"/>
          <w:sz w:val="28"/>
        </w:rPr>
        <w:t>- Page 10</w:t>
      </w:r>
    </w:p>
    <w:p w14:paraId="6D24ECCF" w14:textId="3D20F5D6" w:rsidR="00E21DBF" w:rsidRDefault="000142F3" w:rsidP="000142F3">
      <w:pPr>
        <w:rPr>
          <w:rFonts w:ascii="Arial" w:hAnsi="Arial" w:cs="Arial"/>
          <w:sz w:val="28"/>
        </w:rPr>
      </w:pPr>
      <w:r w:rsidRPr="000142F3">
        <w:rPr>
          <w:rFonts w:ascii="Arial" w:hAnsi="Arial" w:cs="Arial"/>
          <w:sz w:val="28"/>
        </w:rPr>
        <w:t>Future plans</w:t>
      </w:r>
      <w:r w:rsidR="00920C9F">
        <w:rPr>
          <w:rFonts w:ascii="Arial" w:hAnsi="Arial" w:cs="Arial"/>
          <w:sz w:val="28"/>
        </w:rPr>
        <w:t xml:space="preserve"> – Page 11</w:t>
      </w:r>
    </w:p>
    <w:p w14:paraId="4838791B" w14:textId="77777777" w:rsidR="000142F3" w:rsidRPr="00E21DBF" w:rsidRDefault="000142F3" w:rsidP="000142F3">
      <w:pPr>
        <w:rPr>
          <w:rFonts w:ascii="Arial" w:hAnsi="Arial" w:cs="Arial"/>
          <w:sz w:val="28"/>
        </w:rPr>
      </w:pPr>
    </w:p>
    <w:p w14:paraId="4A26FC16" w14:textId="77777777" w:rsidR="001C6601" w:rsidRPr="00E21DBF" w:rsidRDefault="001C6601" w:rsidP="007772D9">
      <w:pPr>
        <w:pStyle w:val="Heading2"/>
        <w:rPr>
          <w:rFonts w:ascii="Arial" w:hAnsi="Arial" w:cs="Arial"/>
          <w:sz w:val="36"/>
        </w:rPr>
      </w:pPr>
      <w:bookmarkStart w:id="0" w:name="_Toc55389398"/>
      <w:r w:rsidRPr="00E21DBF">
        <w:rPr>
          <w:rFonts w:ascii="Arial" w:hAnsi="Arial" w:cs="Arial"/>
          <w:sz w:val="36"/>
        </w:rPr>
        <w:t>Who we are</w:t>
      </w:r>
      <w:bookmarkEnd w:id="0"/>
    </w:p>
    <w:p w14:paraId="54A1ABFC" w14:textId="77777777" w:rsidR="001C6601" w:rsidRPr="00E21DBF" w:rsidRDefault="001C6601" w:rsidP="001C6601">
      <w:pPr>
        <w:rPr>
          <w:rFonts w:ascii="Arial" w:hAnsi="Arial" w:cs="Arial"/>
          <w:b/>
          <w:sz w:val="28"/>
        </w:rPr>
      </w:pPr>
      <w:r w:rsidRPr="00E21DBF">
        <w:rPr>
          <w:rFonts w:ascii="Arial" w:hAnsi="Arial" w:cs="Arial"/>
          <w:b/>
          <w:sz w:val="28"/>
        </w:rPr>
        <w:t>We are the Together Trust</w:t>
      </w:r>
    </w:p>
    <w:p w14:paraId="594FD423" w14:textId="77777777" w:rsidR="001C6601" w:rsidRPr="00E21DBF" w:rsidRDefault="001C6601" w:rsidP="001C6601">
      <w:pPr>
        <w:rPr>
          <w:rFonts w:ascii="Arial" w:hAnsi="Arial" w:cs="Arial"/>
          <w:sz w:val="28"/>
        </w:rPr>
      </w:pPr>
      <w:r w:rsidRPr="00E21DBF">
        <w:rPr>
          <w:rFonts w:ascii="Arial" w:hAnsi="Arial" w:cs="Arial"/>
          <w:sz w:val="28"/>
        </w:rPr>
        <w:t xml:space="preserve">For 150 years we’ve been championing and caring for people with disabilities, autism and complex health needs. And providing life-changing care and support for looked-after children and care-experienced people. </w:t>
      </w:r>
    </w:p>
    <w:p w14:paraId="668A2AA3" w14:textId="77777777" w:rsidR="001C6601" w:rsidRPr="00E21DBF" w:rsidRDefault="001C6601" w:rsidP="001C6601">
      <w:pPr>
        <w:rPr>
          <w:rFonts w:ascii="Arial" w:hAnsi="Arial" w:cs="Arial"/>
          <w:sz w:val="28"/>
        </w:rPr>
      </w:pPr>
      <w:r w:rsidRPr="00E21DBF">
        <w:rPr>
          <w:rFonts w:ascii="Arial" w:hAnsi="Arial" w:cs="Arial"/>
          <w:sz w:val="28"/>
        </w:rPr>
        <w:t>Today we’re one of the North West’s leading disability, education and care charities. We help children, adults, parents and carers, delivering individual care, support and education to thousands of people and their families each year.</w:t>
      </w:r>
    </w:p>
    <w:p w14:paraId="5D92ACF1" w14:textId="77777777" w:rsidR="001C6601" w:rsidRPr="00E21DBF" w:rsidRDefault="001C6601" w:rsidP="001C6601">
      <w:pPr>
        <w:rPr>
          <w:rFonts w:ascii="Arial" w:hAnsi="Arial" w:cs="Arial"/>
          <w:b/>
          <w:sz w:val="28"/>
        </w:rPr>
      </w:pPr>
      <w:r w:rsidRPr="00E21DBF">
        <w:rPr>
          <w:rFonts w:ascii="Arial" w:hAnsi="Arial" w:cs="Arial"/>
          <w:b/>
          <w:sz w:val="28"/>
        </w:rPr>
        <w:t>Our mission</w:t>
      </w:r>
    </w:p>
    <w:p w14:paraId="5F0191CF" w14:textId="77777777" w:rsidR="001C6601" w:rsidRPr="00E21DBF" w:rsidRDefault="001C6601" w:rsidP="001C6601">
      <w:pPr>
        <w:rPr>
          <w:rFonts w:ascii="Arial" w:hAnsi="Arial" w:cs="Arial"/>
          <w:sz w:val="28"/>
        </w:rPr>
      </w:pPr>
      <w:r w:rsidRPr="00E21DBF">
        <w:rPr>
          <w:rFonts w:ascii="Arial" w:hAnsi="Arial" w:cs="Arial"/>
          <w:sz w:val="28"/>
        </w:rPr>
        <w:t>To champion the rights, needs and ambitions of the people we support – they are at the heart of everything we do. We stand by them and we work together for change</w:t>
      </w:r>
    </w:p>
    <w:p w14:paraId="5A43A07E" w14:textId="77777777" w:rsidR="001C6601" w:rsidRPr="00E21DBF" w:rsidRDefault="001C6601" w:rsidP="001C6601">
      <w:pPr>
        <w:rPr>
          <w:rFonts w:ascii="Arial" w:hAnsi="Arial" w:cs="Arial"/>
          <w:b/>
          <w:sz w:val="28"/>
        </w:rPr>
      </w:pPr>
      <w:r w:rsidRPr="00E21DBF">
        <w:rPr>
          <w:rFonts w:ascii="Arial" w:hAnsi="Arial" w:cs="Arial"/>
          <w:b/>
          <w:sz w:val="28"/>
        </w:rPr>
        <w:t xml:space="preserve">Together we </w:t>
      </w:r>
    </w:p>
    <w:p w14:paraId="6F70E9FF" w14:textId="77777777" w:rsidR="001C6601" w:rsidRPr="00E21DBF" w:rsidRDefault="001C6601" w:rsidP="001C6601">
      <w:pPr>
        <w:rPr>
          <w:rFonts w:ascii="Arial" w:hAnsi="Arial" w:cs="Arial"/>
          <w:sz w:val="28"/>
        </w:rPr>
      </w:pPr>
      <w:r w:rsidRPr="00E21DBF">
        <w:rPr>
          <w:rFonts w:ascii="Arial" w:hAnsi="Arial" w:cs="Arial"/>
          <w:sz w:val="28"/>
        </w:rPr>
        <w:t>care</w:t>
      </w:r>
      <w:r w:rsidRPr="00E21DBF">
        <w:rPr>
          <w:rFonts w:ascii="Arial" w:hAnsi="Arial" w:cs="Arial"/>
          <w:sz w:val="28"/>
        </w:rPr>
        <w:br/>
        <w:t>learn</w:t>
      </w:r>
      <w:r w:rsidRPr="00E21DBF">
        <w:rPr>
          <w:rFonts w:ascii="Arial" w:hAnsi="Arial" w:cs="Arial"/>
          <w:sz w:val="28"/>
        </w:rPr>
        <w:br/>
        <w:t>support</w:t>
      </w:r>
      <w:r w:rsidRPr="00E21DBF">
        <w:rPr>
          <w:rFonts w:ascii="Arial" w:hAnsi="Arial" w:cs="Arial"/>
          <w:sz w:val="28"/>
        </w:rPr>
        <w:br/>
        <w:t>grow</w:t>
      </w:r>
    </w:p>
    <w:p w14:paraId="59CDCEE0" w14:textId="77777777" w:rsidR="001C6601" w:rsidRPr="00E21DBF" w:rsidRDefault="001C6601" w:rsidP="001C6601">
      <w:pPr>
        <w:rPr>
          <w:rFonts w:ascii="Arial" w:hAnsi="Arial" w:cs="Arial"/>
          <w:b/>
          <w:sz w:val="28"/>
        </w:rPr>
      </w:pPr>
      <w:r w:rsidRPr="00E21DBF">
        <w:rPr>
          <w:rFonts w:ascii="Arial" w:hAnsi="Arial" w:cs="Arial"/>
          <w:b/>
          <w:sz w:val="28"/>
        </w:rPr>
        <w:t>Our values</w:t>
      </w:r>
    </w:p>
    <w:p w14:paraId="47864F4D" w14:textId="77777777" w:rsidR="001C6601" w:rsidRPr="00E21DBF" w:rsidRDefault="001C6601" w:rsidP="001C6601">
      <w:pPr>
        <w:rPr>
          <w:rFonts w:ascii="Arial" w:hAnsi="Arial" w:cs="Arial"/>
          <w:sz w:val="28"/>
        </w:rPr>
      </w:pPr>
      <w:r w:rsidRPr="00E21DBF">
        <w:rPr>
          <w:rFonts w:ascii="Arial" w:hAnsi="Arial" w:cs="Arial"/>
          <w:sz w:val="28"/>
        </w:rPr>
        <w:t>Positive: We take pride in celebrating the difference we make</w:t>
      </w:r>
    </w:p>
    <w:p w14:paraId="069D1458" w14:textId="77777777" w:rsidR="001C6601" w:rsidRPr="00E21DBF" w:rsidRDefault="001C6601" w:rsidP="001C6601">
      <w:pPr>
        <w:rPr>
          <w:rFonts w:ascii="Arial" w:hAnsi="Arial" w:cs="Arial"/>
          <w:sz w:val="28"/>
        </w:rPr>
      </w:pPr>
      <w:r w:rsidRPr="00E21DBF">
        <w:rPr>
          <w:rFonts w:ascii="Arial" w:hAnsi="Arial" w:cs="Arial"/>
          <w:sz w:val="28"/>
        </w:rPr>
        <w:t>Professional: We act in a fair and respectable way that recognises our collective expertise</w:t>
      </w:r>
    </w:p>
    <w:p w14:paraId="53221F80" w14:textId="77777777" w:rsidR="001C6601" w:rsidRPr="00E21DBF" w:rsidRDefault="001C6601" w:rsidP="001C6601">
      <w:pPr>
        <w:rPr>
          <w:rFonts w:ascii="Arial" w:hAnsi="Arial" w:cs="Arial"/>
          <w:sz w:val="28"/>
        </w:rPr>
      </w:pPr>
      <w:r w:rsidRPr="00E21DBF">
        <w:rPr>
          <w:rFonts w:ascii="Arial" w:hAnsi="Arial" w:cs="Arial"/>
          <w:sz w:val="28"/>
        </w:rPr>
        <w:t>Passionate: We encourage creative ideas and inspire one another</w:t>
      </w:r>
    </w:p>
    <w:p w14:paraId="5F1F5FCB" w14:textId="77777777" w:rsidR="001C6601" w:rsidRPr="00E21DBF" w:rsidRDefault="001C6601" w:rsidP="001C6601">
      <w:pPr>
        <w:rPr>
          <w:rFonts w:ascii="Arial" w:hAnsi="Arial" w:cs="Arial"/>
          <w:sz w:val="28"/>
        </w:rPr>
      </w:pPr>
      <w:r w:rsidRPr="00E21DBF">
        <w:rPr>
          <w:rFonts w:ascii="Arial" w:hAnsi="Arial" w:cs="Arial"/>
          <w:sz w:val="28"/>
        </w:rPr>
        <w:t>Supportive: We are considerate and caring towards one another</w:t>
      </w:r>
    </w:p>
    <w:p w14:paraId="51AAD6F8" w14:textId="77777777" w:rsidR="00557CE7" w:rsidRPr="00E21DBF" w:rsidRDefault="00557CE7" w:rsidP="001C6601">
      <w:pPr>
        <w:rPr>
          <w:rFonts w:ascii="Arial" w:hAnsi="Arial" w:cs="Arial"/>
          <w:b/>
          <w:sz w:val="28"/>
        </w:rPr>
      </w:pPr>
      <w:r w:rsidRPr="00E21DBF">
        <w:rPr>
          <w:rFonts w:ascii="Arial" w:hAnsi="Arial" w:cs="Arial"/>
          <w:b/>
          <w:sz w:val="28"/>
        </w:rPr>
        <w:lastRenderedPageBreak/>
        <w:t>Our vision</w:t>
      </w:r>
    </w:p>
    <w:p w14:paraId="2205DB56" w14:textId="77777777" w:rsidR="00557CE7" w:rsidRPr="00E21DBF" w:rsidRDefault="00557CE7" w:rsidP="001C6601">
      <w:pPr>
        <w:rPr>
          <w:rFonts w:ascii="Arial" w:hAnsi="Arial" w:cs="Arial"/>
          <w:sz w:val="28"/>
        </w:rPr>
      </w:pPr>
      <w:r w:rsidRPr="00E21DBF">
        <w:rPr>
          <w:rFonts w:ascii="Arial" w:hAnsi="Arial" w:cs="Arial"/>
          <w:sz w:val="28"/>
        </w:rPr>
        <w:t>A society where people thrive because they are valued within their communities</w:t>
      </w:r>
    </w:p>
    <w:p w14:paraId="55BC33A7" w14:textId="77777777" w:rsidR="00557CE7" w:rsidRPr="00E21DBF" w:rsidRDefault="00557CE7" w:rsidP="001C6601">
      <w:pPr>
        <w:rPr>
          <w:rFonts w:ascii="Arial" w:hAnsi="Arial" w:cs="Arial"/>
          <w:sz w:val="28"/>
        </w:rPr>
      </w:pPr>
    </w:p>
    <w:p w14:paraId="30167D76" w14:textId="77777777" w:rsidR="00557CE7" w:rsidRPr="00E21DBF" w:rsidRDefault="00557CE7" w:rsidP="007772D9">
      <w:pPr>
        <w:pStyle w:val="Heading2"/>
        <w:rPr>
          <w:rFonts w:ascii="Arial" w:hAnsi="Arial" w:cs="Arial"/>
          <w:sz w:val="36"/>
        </w:rPr>
      </w:pPr>
      <w:bookmarkStart w:id="1" w:name="_Toc55389399"/>
      <w:r w:rsidRPr="00E21DBF">
        <w:rPr>
          <w:rFonts w:ascii="Arial" w:hAnsi="Arial" w:cs="Arial"/>
          <w:sz w:val="36"/>
        </w:rPr>
        <w:t>What we do</w:t>
      </w:r>
      <w:bookmarkEnd w:id="1"/>
    </w:p>
    <w:p w14:paraId="69D7F201" w14:textId="77777777" w:rsidR="00557CE7" w:rsidRPr="00E21DBF" w:rsidRDefault="00557CE7" w:rsidP="001C6601">
      <w:pPr>
        <w:rPr>
          <w:rFonts w:ascii="Arial" w:hAnsi="Arial" w:cs="Arial"/>
          <w:sz w:val="28"/>
        </w:rPr>
      </w:pPr>
      <w:r w:rsidRPr="00E21DBF">
        <w:rPr>
          <w:rFonts w:ascii="Arial" w:hAnsi="Arial" w:cs="Arial"/>
          <w:sz w:val="28"/>
        </w:rPr>
        <w:t>Everyone deserves to lead a happy life – together, we make that possible. At the Together Trust, we deliver individual care, support and education services across the North West.</w:t>
      </w:r>
    </w:p>
    <w:p w14:paraId="1C6BFDE9" w14:textId="77777777" w:rsidR="00557CE7" w:rsidRPr="00E21DBF" w:rsidRDefault="00557CE7" w:rsidP="001C6601">
      <w:pPr>
        <w:rPr>
          <w:rFonts w:ascii="Arial" w:hAnsi="Arial" w:cs="Arial"/>
          <w:b/>
          <w:sz w:val="28"/>
        </w:rPr>
      </w:pPr>
      <w:r w:rsidRPr="00E21DBF">
        <w:rPr>
          <w:rFonts w:ascii="Arial" w:hAnsi="Arial" w:cs="Arial"/>
          <w:b/>
          <w:sz w:val="28"/>
        </w:rPr>
        <w:t>Everyone deserves a place to call home</w:t>
      </w:r>
    </w:p>
    <w:p w14:paraId="75F89C8C" w14:textId="77777777" w:rsidR="00557CE7" w:rsidRPr="00E21DBF" w:rsidRDefault="00557CE7" w:rsidP="001C6601">
      <w:pPr>
        <w:rPr>
          <w:rFonts w:ascii="Arial" w:hAnsi="Arial" w:cs="Arial"/>
          <w:sz w:val="28"/>
        </w:rPr>
      </w:pPr>
      <w:r w:rsidRPr="00E21DBF">
        <w:rPr>
          <w:rFonts w:ascii="Arial" w:hAnsi="Arial" w:cs="Arial"/>
          <w:sz w:val="28"/>
        </w:rPr>
        <w:t>Whether that’s a place to call your own, somewhere to rest and recharge or get stability and support. We’re proud to offer warm and nurturing homes for children and young people. We help them grow their independence and shape their own story. All while regaining a sense of belonging.</w:t>
      </w:r>
    </w:p>
    <w:p w14:paraId="5D9A9CF2" w14:textId="77777777" w:rsidR="00557CE7" w:rsidRPr="00E21DBF" w:rsidRDefault="00557CE7" w:rsidP="001C6601">
      <w:pPr>
        <w:rPr>
          <w:rFonts w:ascii="Arial" w:hAnsi="Arial" w:cs="Arial"/>
          <w:sz w:val="28"/>
        </w:rPr>
      </w:pPr>
      <w:r w:rsidRPr="00E21DBF">
        <w:rPr>
          <w:rFonts w:ascii="Arial" w:hAnsi="Arial" w:cs="Arial"/>
          <w:sz w:val="28"/>
        </w:rPr>
        <w:t>Find out more about our caring homes at togethertrust.org.uk/caring-homes</w:t>
      </w:r>
    </w:p>
    <w:p w14:paraId="0F83D3F2" w14:textId="77777777" w:rsidR="00557CE7" w:rsidRPr="00E21DBF" w:rsidRDefault="00557CE7" w:rsidP="001C6601">
      <w:pPr>
        <w:rPr>
          <w:rFonts w:ascii="Arial" w:hAnsi="Arial" w:cs="Arial"/>
          <w:b/>
          <w:sz w:val="28"/>
        </w:rPr>
      </w:pPr>
      <w:r w:rsidRPr="00E21DBF">
        <w:rPr>
          <w:rFonts w:ascii="Arial" w:hAnsi="Arial" w:cs="Arial"/>
          <w:b/>
          <w:sz w:val="28"/>
        </w:rPr>
        <w:t>Specialist learning environments</w:t>
      </w:r>
    </w:p>
    <w:p w14:paraId="4F66B132" w14:textId="77777777" w:rsidR="00557CE7" w:rsidRPr="00E21DBF" w:rsidRDefault="00557CE7" w:rsidP="001C6601">
      <w:pPr>
        <w:rPr>
          <w:rFonts w:ascii="Arial" w:hAnsi="Arial" w:cs="Arial"/>
          <w:sz w:val="28"/>
        </w:rPr>
      </w:pPr>
      <w:r w:rsidRPr="00E21DBF">
        <w:rPr>
          <w:rFonts w:ascii="Arial" w:hAnsi="Arial" w:cs="Arial"/>
          <w:sz w:val="28"/>
        </w:rPr>
        <w:t xml:space="preserve">We support children and young people from age 5 all the way to 25 with individual learning plans. </w:t>
      </w:r>
    </w:p>
    <w:p w14:paraId="31A8B38A" w14:textId="77777777" w:rsidR="00557CE7" w:rsidRPr="00E21DBF" w:rsidRDefault="00557CE7" w:rsidP="001C6601">
      <w:pPr>
        <w:rPr>
          <w:rFonts w:ascii="Arial" w:hAnsi="Arial" w:cs="Arial"/>
          <w:sz w:val="28"/>
        </w:rPr>
      </w:pPr>
      <w:r w:rsidRPr="00E21DBF">
        <w:rPr>
          <w:rFonts w:ascii="Arial" w:hAnsi="Arial" w:cs="Arial"/>
          <w:sz w:val="28"/>
        </w:rPr>
        <w:t>Head to togethertrust.org.uk/education to find out more about Bridge College, Inscape House School and Ashcroft School and College.</w:t>
      </w:r>
    </w:p>
    <w:p w14:paraId="2FFC8FF2" w14:textId="77777777" w:rsidR="00557CE7" w:rsidRPr="00E21DBF" w:rsidRDefault="00557CE7" w:rsidP="001C6601">
      <w:pPr>
        <w:rPr>
          <w:rFonts w:ascii="Arial" w:hAnsi="Arial" w:cs="Arial"/>
          <w:b/>
          <w:sz w:val="28"/>
        </w:rPr>
      </w:pPr>
      <w:r w:rsidRPr="00E21DBF">
        <w:rPr>
          <w:rFonts w:ascii="Arial" w:hAnsi="Arial" w:cs="Arial"/>
          <w:b/>
          <w:sz w:val="28"/>
        </w:rPr>
        <w:t>Be brave, be brilliant, be a foster carer</w:t>
      </w:r>
    </w:p>
    <w:p w14:paraId="072B1674" w14:textId="77777777" w:rsidR="00557CE7" w:rsidRPr="00E21DBF" w:rsidRDefault="00557CE7" w:rsidP="001C6601">
      <w:pPr>
        <w:rPr>
          <w:rFonts w:ascii="Arial" w:hAnsi="Arial" w:cs="Arial"/>
          <w:sz w:val="28"/>
        </w:rPr>
      </w:pPr>
      <w:r w:rsidRPr="00E21DBF">
        <w:rPr>
          <w:rFonts w:ascii="Arial" w:hAnsi="Arial" w:cs="Arial"/>
          <w:sz w:val="28"/>
        </w:rPr>
        <w:t>We’ve been growing our foster family for over 20 years. If you’ve got a passion for helping young people succeed, you could be a Together Trust foster carer.</w:t>
      </w:r>
    </w:p>
    <w:p w14:paraId="1B0903F5" w14:textId="77777777" w:rsidR="00557CE7" w:rsidRPr="00E21DBF" w:rsidRDefault="00557CE7" w:rsidP="001C6601">
      <w:pPr>
        <w:rPr>
          <w:rFonts w:ascii="Arial" w:hAnsi="Arial" w:cs="Arial"/>
          <w:sz w:val="28"/>
        </w:rPr>
      </w:pPr>
      <w:r w:rsidRPr="00E21DBF">
        <w:rPr>
          <w:rFonts w:ascii="Arial" w:hAnsi="Arial" w:cs="Arial"/>
          <w:sz w:val="28"/>
        </w:rPr>
        <w:t>If you are interested in joining our fostering family, visit togethertrust.org.uk/fostering</w:t>
      </w:r>
    </w:p>
    <w:p w14:paraId="43E9A119" w14:textId="77777777" w:rsidR="00557CE7" w:rsidRPr="00E21DBF" w:rsidRDefault="00557CE7" w:rsidP="001C6601">
      <w:pPr>
        <w:rPr>
          <w:rFonts w:ascii="Arial" w:hAnsi="Arial" w:cs="Arial"/>
          <w:b/>
          <w:sz w:val="28"/>
        </w:rPr>
      </w:pPr>
      <w:r w:rsidRPr="00E21DBF">
        <w:rPr>
          <w:rFonts w:ascii="Arial" w:hAnsi="Arial" w:cs="Arial"/>
          <w:b/>
          <w:sz w:val="28"/>
        </w:rPr>
        <w:t>Family support</w:t>
      </w:r>
    </w:p>
    <w:p w14:paraId="74D626C7" w14:textId="77777777" w:rsidR="00557CE7" w:rsidRPr="00E21DBF" w:rsidRDefault="00557CE7" w:rsidP="001C6601">
      <w:pPr>
        <w:rPr>
          <w:rFonts w:ascii="Arial" w:hAnsi="Arial" w:cs="Arial"/>
          <w:sz w:val="28"/>
        </w:rPr>
      </w:pPr>
      <w:r w:rsidRPr="00E21DBF">
        <w:rPr>
          <w:rFonts w:ascii="Arial" w:hAnsi="Arial" w:cs="Arial"/>
          <w:sz w:val="28"/>
        </w:rPr>
        <w:t>We’ve helped a lot of families over the years, and we know that every family is different. Our support includes Special Educational Needs and Disability (SEND) Mediation services and autism sleep clinics.</w:t>
      </w:r>
    </w:p>
    <w:p w14:paraId="569A934F" w14:textId="77777777" w:rsidR="00557CE7" w:rsidRPr="00E21DBF" w:rsidRDefault="00557CE7" w:rsidP="001C6601">
      <w:pPr>
        <w:rPr>
          <w:rFonts w:ascii="Arial" w:hAnsi="Arial" w:cs="Arial"/>
          <w:sz w:val="28"/>
        </w:rPr>
      </w:pPr>
      <w:r w:rsidRPr="00E21DBF">
        <w:rPr>
          <w:rFonts w:ascii="Arial" w:hAnsi="Arial" w:cs="Arial"/>
          <w:sz w:val="28"/>
        </w:rPr>
        <w:t>Find out more about how we help families thrive at togethertrust.org.uk/helping-families</w:t>
      </w:r>
    </w:p>
    <w:p w14:paraId="031210A6" w14:textId="77777777" w:rsidR="00557CE7" w:rsidRPr="00E21DBF" w:rsidRDefault="00557CE7" w:rsidP="001C6601">
      <w:pPr>
        <w:rPr>
          <w:rFonts w:ascii="Arial" w:hAnsi="Arial" w:cs="Arial"/>
          <w:b/>
          <w:sz w:val="28"/>
        </w:rPr>
      </w:pPr>
      <w:r w:rsidRPr="00E21DBF">
        <w:rPr>
          <w:rFonts w:ascii="Arial" w:hAnsi="Arial" w:cs="Arial"/>
          <w:b/>
          <w:sz w:val="28"/>
        </w:rPr>
        <w:lastRenderedPageBreak/>
        <w:t>Community support</w:t>
      </w:r>
    </w:p>
    <w:p w14:paraId="671566B3" w14:textId="77777777" w:rsidR="00557CE7" w:rsidRPr="00E21DBF" w:rsidRDefault="00557CE7" w:rsidP="001C6601">
      <w:pPr>
        <w:rPr>
          <w:rFonts w:ascii="Arial" w:hAnsi="Arial" w:cs="Arial"/>
          <w:sz w:val="28"/>
        </w:rPr>
      </w:pPr>
      <w:r w:rsidRPr="00E21DBF">
        <w:rPr>
          <w:rFonts w:ascii="Arial" w:hAnsi="Arial" w:cs="Arial"/>
          <w:sz w:val="28"/>
        </w:rPr>
        <w:t xml:space="preserve">We put our services at the heart of local communities, whether that’s helping adults to live independently, or creating spaces for young people to learn, work and play. </w:t>
      </w:r>
    </w:p>
    <w:p w14:paraId="3B11DC4A" w14:textId="37ECD3D5" w:rsidR="00557CE7" w:rsidRDefault="00557CE7" w:rsidP="001C6601">
      <w:pPr>
        <w:rPr>
          <w:rFonts w:ascii="Arial" w:hAnsi="Arial" w:cs="Arial"/>
          <w:sz w:val="28"/>
        </w:rPr>
      </w:pPr>
      <w:r w:rsidRPr="00E21DBF">
        <w:rPr>
          <w:rFonts w:ascii="Arial" w:hAnsi="Arial" w:cs="Arial"/>
          <w:sz w:val="28"/>
        </w:rPr>
        <w:t>Find out how we help people be valued within their communities at togethertrust.org.uk/community-support</w:t>
      </w:r>
    </w:p>
    <w:p w14:paraId="27736C00" w14:textId="77777777" w:rsidR="000A4FDB" w:rsidRPr="000A4FDB" w:rsidRDefault="000A4FDB" w:rsidP="000A4FDB">
      <w:pPr>
        <w:rPr>
          <w:rFonts w:ascii="Arial" w:hAnsi="Arial" w:cs="Arial"/>
          <w:b/>
          <w:bCs/>
          <w:sz w:val="28"/>
        </w:rPr>
      </w:pPr>
      <w:r w:rsidRPr="000A4FDB">
        <w:rPr>
          <w:rFonts w:ascii="Arial" w:hAnsi="Arial" w:cs="Arial"/>
          <w:b/>
          <w:bCs/>
          <w:sz w:val="28"/>
        </w:rPr>
        <w:t>Therapy and specialist support</w:t>
      </w:r>
    </w:p>
    <w:p w14:paraId="1ACE71C3" w14:textId="2496AAFC" w:rsidR="000A4FDB" w:rsidRPr="000A4FDB" w:rsidRDefault="000A4FDB" w:rsidP="000A4FDB">
      <w:pPr>
        <w:rPr>
          <w:rFonts w:ascii="Arial" w:hAnsi="Arial" w:cs="Arial"/>
          <w:sz w:val="28"/>
        </w:rPr>
      </w:pPr>
      <w:r w:rsidRPr="000A4FDB">
        <w:rPr>
          <w:rFonts w:ascii="Arial" w:hAnsi="Arial" w:cs="Arial"/>
          <w:sz w:val="28"/>
        </w:rPr>
        <w:t xml:space="preserve">Our experienced </w:t>
      </w:r>
      <w:r w:rsidR="00463EF6" w:rsidRPr="000A4FDB">
        <w:rPr>
          <w:rFonts w:ascii="Arial" w:hAnsi="Arial" w:cs="Arial"/>
          <w:sz w:val="28"/>
        </w:rPr>
        <w:t>multi-disciplinary</w:t>
      </w:r>
      <w:r w:rsidRPr="000A4FDB">
        <w:rPr>
          <w:rFonts w:ascii="Arial" w:hAnsi="Arial" w:cs="Arial"/>
          <w:sz w:val="28"/>
        </w:rPr>
        <w:t xml:space="preserve"> team offer a wide range</w:t>
      </w:r>
      <w:r>
        <w:rPr>
          <w:rFonts w:ascii="Arial" w:hAnsi="Arial" w:cs="Arial"/>
          <w:sz w:val="28"/>
        </w:rPr>
        <w:t xml:space="preserve"> </w:t>
      </w:r>
      <w:r w:rsidRPr="000A4FDB">
        <w:rPr>
          <w:rFonts w:ascii="Arial" w:hAnsi="Arial" w:cs="Arial"/>
          <w:sz w:val="28"/>
        </w:rPr>
        <w:t>of therapy and training programmes. These are available to professionals, and to children and young people. We work in a variety of settings offering support that is tailored to the individual. We also offer advice for the wider community in which the people we support live and learn. Our team can provide assessments, 1:1 and group therapy, support programmes and written reports.</w:t>
      </w:r>
    </w:p>
    <w:p w14:paraId="13877703" w14:textId="7CEF1795" w:rsidR="000A4FDB" w:rsidRPr="00E21DBF" w:rsidRDefault="000A4FDB" w:rsidP="000A4FDB">
      <w:pPr>
        <w:rPr>
          <w:rFonts w:ascii="Arial" w:hAnsi="Arial" w:cs="Arial"/>
          <w:sz w:val="28"/>
        </w:rPr>
      </w:pPr>
      <w:r w:rsidRPr="000A4FDB">
        <w:rPr>
          <w:rFonts w:ascii="Arial" w:hAnsi="Arial" w:cs="Arial"/>
          <w:sz w:val="28"/>
        </w:rPr>
        <w:t>Find out more at togethertrust.org.uk/therapy-and-specialist-support</w:t>
      </w:r>
    </w:p>
    <w:p w14:paraId="373CC5A5" w14:textId="77777777" w:rsidR="00557CE7" w:rsidRPr="00E21DBF" w:rsidRDefault="00557CE7" w:rsidP="001C6601">
      <w:pPr>
        <w:rPr>
          <w:rFonts w:ascii="Arial" w:hAnsi="Arial" w:cs="Arial"/>
          <w:b/>
          <w:sz w:val="28"/>
        </w:rPr>
      </w:pPr>
      <w:r w:rsidRPr="00E21DBF">
        <w:rPr>
          <w:rFonts w:ascii="Arial" w:hAnsi="Arial" w:cs="Arial"/>
          <w:b/>
          <w:sz w:val="28"/>
        </w:rPr>
        <w:t>Campaigning</w:t>
      </w:r>
    </w:p>
    <w:p w14:paraId="31771EB6" w14:textId="77777777" w:rsidR="00557CE7" w:rsidRPr="00E21DBF" w:rsidRDefault="00557CE7" w:rsidP="001C6601">
      <w:pPr>
        <w:rPr>
          <w:rFonts w:ascii="Arial" w:hAnsi="Arial" w:cs="Arial"/>
          <w:sz w:val="28"/>
        </w:rPr>
      </w:pPr>
      <w:r w:rsidRPr="00E21DBF">
        <w:rPr>
          <w:rFonts w:ascii="Arial" w:hAnsi="Arial" w:cs="Arial"/>
          <w:sz w:val="28"/>
        </w:rPr>
        <w:t>We work alongside the people we support to create change and make sure their voice is heard.</w:t>
      </w:r>
    </w:p>
    <w:p w14:paraId="41E208CE" w14:textId="77777777" w:rsidR="00557CE7" w:rsidRPr="00E21DBF" w:rsidRDefault="00557CE7" w:rsidP="001C6601">
      <w:pPr>
        <w:rPr>
          <w:rFonts w:ascii="Arial" w:hAnsi="Arial" w:cs="Arial"/>
          <w:sz w:val="28"/>
        </w:rPr>
      </w:pPr>
      <w:r w:rsidRPr="00E21DBF">
        <w:rPr>
          <w:rFonts w:ascii="Arial" w:hAnsi="Arial" w:cs="Arial"/>
          <w:sz w:val="28"/>
        </w:rPr>
        <w:t>Find out where we stand attogethertrust.org.uk/campaigning</w:t>
      </w:r>
    </w:p>
    <w:p w14:paraId="6A1D0805" w14:textId="77777777" w:rsidR="00D26BB1" w:rsidRPr="00E21DBF" w:rsidRDefault="00D26BB1" w:rsidP="00D26BB1">
      <w:pPr>
        <w:rPr>
          <w:rFonts w:ascii="Arial" w:hAnsi="Arial" w:cs="Arial"/>
          <w:sz w:val="28"/>
        </w:rPr>
      </w:pPr>
    </w:p>
    <w:p w14:paraId="15D4F229" w14:textId="33787832" w:rsidR="007C4CB2" w:rsidRDefault="007C4CB2" w:rsidP="007C4CB2">
      <w:pPr>
        <w:pStyle w:val="Heading2"/>
        <w:rPr>
          <w:rFonts w:ascii="Arial" w:hAnsi="Arial" w:cs="Arial"/>
          <w:sz w:val="36"/>
        </w:rPr>
      </w:pPr>
      <w:r>
        <w:rPr>
          <w:rFonts w:ascii="Arial" w:hAnsi="Arial" w:cs="Arial"/>
          <w:sz w:val="36"/>
        </w:rPr>
        <w:t>Together we care</w:t>
      </w:r>
    </w:p>
    <w:p w14:paraId="573D70F8" w14:textId="55C01237" w:rsidR="00FC68C8" w:rsidRPr="00FC68C8" w:rsidRDefault="00FC68C8" w:rsidP="00D26BB1">
      <w:pPr>
        <w:rPr>
          <w:rFonts w:ascii="Arial" w:hAnsi="Arial" w:cs="Arial"/>
          <w:b/>
          <w:bCs/>
          <w:sz w:val="28"/>
        </w:rPr>
      </w:pPr>
      <w:r>
        <w:rPr>
          <w:rFonts w:ascii="Arial" w:hAnsi="Arial" w:cs="Arial"/>
          <w:b/>
          <w:bCs/>
          <w:sz w:val="28"/>
        </w:rPr>
        <w:t>W</w:t>
      </w:r>
      <w:r w:rsidR="00907D52" w:rsidRPr="00FC68C8">
        <w:rPr>
          <w:rFonts w:ascii="Arial" w:hAnsi="Arial" w:cs="Arial"/>
          <w:b/>
          <w:bCs/>
          <w:sz w:val="28"/>
        </w:rPr>
        <w:t>e work in collaboration and are dedicated to our mission and vision</w:t>
      </w:r>
    </w:p>
    <w:p w14:paraId="30934F21" w14:textId="333FD3C8" w:rsidR="00182C42" w:rsidRPr="00A65840" w:rsidRDefault="00182C42" w:rsidP="00182C42">
      <w:pPr>
        <w:rPr>
          <w:rFonts w:ascii="Arial" w:hAnsi="Arial" w:cs="Arial"/>
          <w:i/>
          <w:iCs/>
          <w:sz w:val="28"/>
        </w:rPr>
      </w:pPr>
      <w:r w:rsidRPr="00A65840">
        <w:rPr>
          <w:rFonts w:ascii="Arial" w:hAnsi="Arial" w:cs="Arial"/>
          <w:i/>
          <w:iCs/>
          <w:sz w:val="28"/>
        </w:rPr>
        <w:t>Jenny is a registered manager at</w:t>
      </w:r>
      <w:r w:rsidR="001417D4" w:rsidRPr="00A65840">
        <w:rPr>
          <w:rFonts w:ascii="Arial" w:hAnsi="Arial" w:cs="Arial"/>
          <w:i/>
          <w:iCs/>
          <w:sz w:val="28"/>
        </w:rPr>
        <w:t xml:space="preserve"> </w:t>
      </w:r>
      <w:r w:rsidRPr="00A65840">
        <w:rPr>
          <w:rFonts w:ascii="Arial" w:hAnsi="Arial" w:cs="Arial"/>
          <w:i/>
          <w:iCs/>
          <w:sz w:val="28"/>
        </w:rPr>
        <w:t>Pearce Lodge, our residential home in Stockport that supports disabled adults and people with complex health needs.</w:t>
      </w:r>
    </w:p>
    <w:p w14:paraId="1E4F82BA" w14:textId="77777777" w:rsidR="00182C42" w:rsidRPr="00A65840" w:rsidRDefault="00182C42" w:rsidP="00182C42">
      <w:pPr>
        <w:rPr>
          <w:rFonts w:ascii="Arial" w:hAnsi="Arial" w:cs="Arial"/>
          <w:i/>
          <w:iCs/>
          <w:sz w:val="28"/>
        </w:rPr>
      </w:pPr>
      <w:r w:rsidRPr="00A65840">
        <w:rPr>
          <w:rFonts w:ascii="Arial" w:hAnsi="Arial" w:cs="Arial"/>
          <w:i/>
          <w:iCs/>
          <w:sz w:val="28"/>
        </w:rPr>
        <w:t>Jenny has worked at the Together Trust for over 17 years and had never experienced anything like the COVID-19 pandemic in her career.</w:t>
      </w:r>
    </w:p>
    <w:p w14:paraId="6B56D5F6" w14:textId="0A0C21FF" w:rsidR="00182C42" w:rsidRPr="00182C42" w:rsidRDefault="001417D4" w:rsidP="00182C42">
      <w:pPr>
        <w:rPr>
          <w:rFonts w:ascii="Arial" w:hAnsi="Arial" w:cs="Arial"/>
          <w:sz w:val="28"/>
        </w:rPr>
      </w:pPr>
      <w:r>
        <w:rPr>
          <w:rFonts w:ascii="Arial" w:hAnsi="Arial" w:cs="Arial"/>
          <w:sz w:val="28"/>
        </w:rPr>
        <w:t>“</w:t>
      </w:r>
      <w:r w:rsidR="00182C42" w:rsidRPr="00182C42">
        <w:rPr>
          <w:rFonts w:ascii="Arial" w:hAnsi="Arial" w:cs="Arial"/>
          <w:sz w:val="28"/>
        </w:rPr>
        <w:t>We weren’t just isolating from the world, we were isolating from the rest of the house. As we were working with clinically vulnerable people, we were required to wear full PPE including respiration masks, visors, gloves, and gowns. This became very cumbersome and stifling in the heat and made communication more difficult.</w:t>
      </w:r>
    </w:p>
    <w:p w14:paraId="6EC2F7BC" w14:textId="3B64885E" w:rsidR="00182C42" w:rsidRPr="00182C42" w:rsidRDefault="00182C42" w:rsidP="00182C42">
      <w:pPr>
        <w:rPr>
          <w:rFonts w:ascii="Arial" w:hAnsi="Arial" w:cs="Arial"/>
          <w:sz w:val="28"/>
        </w:rPr>
      </w:pPr>
      <w:r w:rsidRPr="00182C42">
        <w:rPr>
          <w:rFonts w:ascii="Arial" w:hAnsi="Arial" w:cs="Arial"/>
          <w:sz w:val="28"/>
        </w:rPr>
        <w:lastRenderedPageBreak/>
        <w:t>“When all visiting stopped, we were worried it could potentially negatively impact our residents’ mental health, so we had</w:t>
      </w:r>
      <w:r w:rsidR="001417D4">
        <w:rPr>
          <w:rFonts w:ascii="Arial" w:hAnsi="Arial" w:cs="Arial"/>
          <w:sz w:val="28"/>
        </w:rPr>
        <w:t xml:space="preserve"> </w:t>
      </w:r>
      <w:r w:rsidRPr="00182C42">
        <w:rPr>
          <w:rFonts w:ascii="Arial" w:hAnsi="Arial" w:cs="Arial"/>
          <w:sz w:val="28"/>
        </w:rPr>
        <w:t>to get creative. We introduced tablets to communicate, family newsletters, shared daily diaries, installed sensory equipment and made plenty of zoom calls. As the weather improved the garden was sectioned off so the people we support could enjoy outside and window visits were introduced.</w:t>
      </w:r>
    </w:p>
    <w:p w14:paraId="48A6C748" w14:textId="6380960E" w:rsidR="00182C42" w:rsidRPr="00182C42" w:rsidRDefault="00182C42" w:rsidP="00182C42">
      <w:pPr>
        <w:rPr>
          <w:rFonts w:ascii="Arial" w:hAnsi="Arial" w:cs="Arial"/>
          <w:sz w:val="28"/>
        </w:rPr>
      </w:pPr>
      <w:r w:rsidRPr="00182C42">
        <w:rPr>
          <w:rFonts w:ascii="Arial" w:hAnsi="Arial" w:cs="Arial"/>
          <w:sz w:val="28"/>
        </w:rPr>
        <w:t>The wellbeing of some residents improved during lockdown. Their stress was reduced because they had fewer demands placed on them, clearer routines every day and fewer transitions.</w:t>
      </w:r>
    </w:p>
    <w:p w14:paraId="66DE039B" w14:textId="66CACBDD" w:rsidR="00D26BB1" w:rsidRPr="00E21DBF" w:rsidRDefault="00182C42" w:rsidP="00182C42">
      <w:pPr>
        <w:rPr>
          <w:rFonts w:ascii="Arial" w:hAnsi="Arial" w:cs="Arial"/>
          <w:sz w:val="28"/>
        </w:rPr>
      </w:pPr>
      <w:r w:rsidRPr="00182C42">
        <w:rPr>
          <w:rFonts w:ascii="Arial" w:hAnsi="Arial" w:cs="Arial"/>
          <w:sz w:val="28"/>
        </w:rPr>
        <w:t>Looking back, I feel very lucky to have had such great support from my colleagues, the Together Trust and our local authority. It has brought our team closer together and I have learnt new ways to support our clients that will help develop their individual plans in the future.</w:t>
      </w:r>
      <w:r w:rsidR="00F81149">
        <w:rPr>
          <w:rFonts w:ascii="Arial" w:hAnsi="Arial" w:cs="Arial"/>
          <w:sz w:val="28"/>
        </w:rPr>
        <w:t>”</w:t>
      </w:r>
    </w:p>
    <w:p w14:paraId="29D4C465" w14:textId="77777777" w:rsidR="00680C3C" w:rsidRDefault="00680C3C" w:rsidP="007772D9">
      <w:pPr>
        <w:pStyle w:val="Heading2"/>
        <w:rPr>
          <w:rFonts w:ascii="Arial" w:hAnsi="Arial" w:cs="Arial"/>
          <w:sz w:val="36"/>
        </w:rPr>
      </w:pPr>
      <w:bookmarkStart w:id="2" w:name="_Toc55389403"/>
    </w:p>
    <w:bookmarkEnd w:id="2"/>
    <w:p w14:paraId="1FB03D60" w14:textId="77777777" w:rsidR="00A6029D" w:rsidRPr="00A6029D" w:rsidRDefault="00C25D0F" w:rsidP="00175A66">
      <w:pPr>
        <w:rPr>
          <w:rFonts w:ascii="Arial" w:hAnsi="Arial" w:cs="Arial"/>
          <w:b/>
          <w:bCs/>
          <w:sz w:val="28"/>
          <w:szCs w:val="28"/>
        </w:rPr>
      </w:pPr>
      <w:r w:rsidRPr="00814FA2">
        <w:rPr>
          <w:rStyle w:val="Heading2Char"/>
          <w:rFonts w:ascii="Arial" w:hAnsi="Arial" w:cs="Arial"/>
          <w:sz w:val="36"/>
          <w:szCs w:val="36"/>
        </w:rPr>
        <w:t>Together we learn</w:t>
      </w:r>
      <w:r w:rsidR="00175A66">
        <w:rPr>
          <w:sz w:val="36"/>
        </w:rPr>
        <w:br/>
      </w:r>
      <w:r w:rsidR="00424C41" w:rsidRPr="00A6029D">
        <w:rPr>
          <w:rFonts w:ascii="Arial" w:hAnsi="Arial" w:cs="Arial"/>
          <w:b/>
          <w:bCs/>
          <w:sz w:val="28"/>
          <w:szCs w:val="28"/>
        </w:rPr>
        <w:t xml:space="preserve">So that our services </w:t>
      </w:r>
      <w:r w:rsidR="00A6029D" w:rsidRPr="00A6029D">
        <w:rPr>
          <w:rFonts w:ascii="Arial" w:hAnsi="Arial" w:cs="Arial"/>
          <w:b/>
          <w:bCs/>
          <w:sz w:val="28"/>
          <w:szCs w:val="28"/>
        </w:rPr>
        <w:t>adapt and evolve</w:t>
      </w:r>
    </w:p>
    <w:p w14:paraId="758A1441" w14:textId="77777777" w:rsidR="007F60E3" w:rsidRPr="00A65840" w:rsidRDefault="007F60E3" w:rsidP="007F60E3">
      <w:pPr>
        <w:rPr>
          <w:rFonts w:ascii="Arial" w:hAnsi="Arial" w:cs="Arial"/>
          <w:i/>
          <w:iCs/>
          <w:sz w:val="28"/>
          <w:szCs w:val="28"/>
        </w:rPr>
      </w:pPr>
      <w:r w:rsidRPr="00A65840">
        <w:rPr>
          <w:rFonts w:ascii="Arial" w:hAnsi="Arial" w:cs="Arial"/>
          <w:i/>
          <w:iCs/>
          <w:sz w:val="28"/>
          <w:szCs w:val="28"/>
        </w:rPr>
        <w:t>James is in his twenties and has severe learning disabilities, profound autism and is non-verbal. He has been in supported accommodation at the Together Trust for 9 months.</w:t>
      </w:r>
    </w:p>
    <w:p w14:paraId="4D37E5B8" w14:textId="77777777" w:rsidR="007F60E3" w:rsidRPr="00A65840" w:rsidRDefault="007F60E3" w:rsidP="007F60E3">
      <w:pPr>
        <w:rPr>
          <w:rFonts w:ascii="Arial" w:hAnsi="Arial" w:cs="Arial"/>
          <w:i/>
          <w:iCs/>
          <w:sz w:val="28"/>
          <w:szCs w:val="28"/>
        </w:rPr>
      </w:pPr>
      <w:r w:rsidRPr="00A65840">
        <w:rPr>
          <w:rFonts w:ascii="Arial" w:hAnsi="Arial" w:cs="Arial"/>
          <w:i/>
          <w:iCs/>
          <w:sz w:val="28"/>
          <w:szCs w:val="28"/>
        </w:rPr>
        <w:t>We spoke to his dad Steve about the transition from home to supported living.</w:t>
      </w:r>
    </w:p>
    <w:p w14:paraId="74749118" w14:textId="5F069081" w:rsidR="007F60E3" w:rsidRPr="007F60E3" w:rsidRDefault="00370890" w:rsidP="007F60E3">
      <w:pPr>
        <w:rPr>
          <w:rFonts w:ascii="Arial" w:hAnsi="Arial" w:cs="Arial"/>
          <w:sz w:val="28"/>
          <w:szCs w:val="28"/>
        </w:rPr>
      </w:pPr>
      <w:r>
        <w:rPr>
          <w:rFonts w:ascii="Arial" w:hAnsi="Arial" w:cs="Arial"/>
          <w:sz w:val="28"/>
          <w:szCs w:val="28"/>
        </w:rPr>
        <w:t>“</w:t>
      </w:r>
      <w:r w:rsidR="007F60E3" w:rsidRPr="007F60E3">
        <w:rPr>
          <w:rFonts w:ascii="Arial" w:hAnsi="Arial" w:cs="Arial"/>
          <w:sz w:val="28"/>
          <w:szCs w:val="28"/>
        </w:rPr>
        <w:t>It was getting harder and harder to look after James. As a parent you feel responsible and believe that you are the best person to give care.</w:t>
      </w:r>
    </w:p>
    <w:p w14:paraId="36EF29F9" w14:textId="77777777" w:rsidR="007F60E3" w:rsidRPr="007F60E3" w:rsidRDefault="007F60E3" w:rsidP="007F60E3">
      <w:pPr>
        <w:rPr>
          <w:rFonts w:ascii="Arial" w:hAnsi="Arial" w:cs="Arial"/>
          <w:sz w:val="28"/>
          <w:szCs w:val="28"/>
        </w:rPr>
      </w:pPr>
      <w:r w:rsidRPr="007F60E3">
        <w:rPr>
          <w:rFonts w:ascii="Arial" w:hAnsi="Arial" w:cs="Arial"/>
          <w:sz w:val="28"/>
          <w:szCs w:val="28"/>
        </w:rPr>
        <w:t>I was faced with the prospect of James being sectioned and hospitalised. I knew that if he could have a home and care team around him he would thrive. Luckily the Salford social work team felt the same.</w:t>
      </w:r>
    </w:p>
    <w:p w14:paraId="39750B31" w14:textId="07283C09" w:rsidR="009312F9" w:rsidRPr="007F60E3" w:rsidRDefault="009312F9" w:rsidP="009312F9">
      <w:pPr>
        <w:rPr>
          <w:rFonts w:ascii="Arial" w:hAnsi="Arial" w:cs="Arial"/>
          <w:sz w:val="28"/>
          <w:szCs w:val="28"/>
        </w:rPr>
      </w:pPr>
      <w:r w:rsidRPr="007F60E3">
        <w:rPr>
          <w:rFonts w:ascii="Arial" w:hAnsi="Arial" w:cs="Arial"/>
          <w:sz w:val="28"/>
          <w:szCs w:val="28"/>
        </w:rPr>
        <w:t>The social work team contacted the Together Trust due to their reputation for delivering amazing person-centred care. However,</w:t>
      </w:r>
      <w:r>
        <w:rPr>
          <w:rFonts w:ascii="Arial" w:hAnsi="Arial" w:cs="Arial"/>
          <w:sz w:val="28"/>
          <w:szCs w:val="28"/>
        </w:rPr>
        <w:t xml:space="preserve"> </w:t>
      </w:r>
      <w:r w:rsidRPr="007F60E3">
        <w:rPr>
          <w:rFonts w:ascii="Arial" w:hAnsi="Arial" w:cs="Arial"/>
          <w:sz w:val="28"/>
          <w:szCs w:val="28"/>
        </w:rPr>
        <w:t>they didn’t have any specific service available that was right for James. After meeting and consulting with me they quickly pulled together a service specially tailored for James’ needs.</w:t>
      </w:r>
    </w:p>
    <w:p w14:paraId="112D2892" w14:textId="2F19ADAB" w:rsidR="007F60E3" w:rsidRPr="007F60E3" w:rsidRDefault="009312F9" w:rsidP="007F60E3">
      <w:pPr>
        <w:rPr>
          <w:rFonts w:ascii="Arial" w:hAnsi="Arial" w:cs="Arial"/>
          <w:sz w:val="28"/>
          <w:szCs w:val="28"/>
        </w:rPr>
      </w:pPr>
      <w:r w:rsidRPr="007F60E3">
        <w:rPr>
          <w:rFonts w:ascii="Arial" w:hAnsi="Arial" w:cs="Arial"/>
          <w:sz w:val="28"/>
          <w:szCs w:val="28"/>
        </w:rPr>
        <w:t>When James first went to the Trust it took me at least 6 months to get used to the idea of not having him around. I went through the feelings of guilt that</w:t>
      </w:r>
      <w:r>
        <w:rPr>
          <w:rFonts w:ascii="Arial" w:hAnsi="Arial" w:cs="Arial"/>
          <w:sz w:val="28"/>
          <w:szCs w:val="28"/>
        </w:rPr>
        <w:t xml:space="preserve"> </w:t>
      </w:r>
      <w:r w:rsidR="007F60E3" w:rsidRPr="007F60E3">
        <w:rPr>
          <w:rFonts w:ascii="Arial" w:hAnsi="Arial" w:cs="Arial"/>
          <w:sz w:val="28"/>
          <w:szCs w:val="28"/>
        </w:rPr>
        <w:t xml:space="preserve">I had let my son down and not done enough for him as a father. </w:t>
      </w:r>
      <w:r w:rsidR="007F60E3" w:rsidRPr="007F60E3">
        <w:rPr>
          <w:rFonts w:ascii="Arial" w:hAnsi="Arial" w:cs="Arial"/>
          <w:sz w:val="28"/>
          <w:szCs w:val="28"/>
        </w:rPr>
        <w:lastRenderedPageBreak/>
        <w:t>I couldn’t sleep at night as I would wake up at any noise thinking my son needed me. It was at this point that I realised I hadn’t had a proper night’s sleep for 12 years.</w:t>
      </w:r>
    </w:p>
    <w:p w14:paraId="459EAEDD" w14:textId="5521A0FD" w:rsidR="007F60E3" w:rsidRPr="007F60E3" w:rsidRDefault="007F60E3" w:rsidP="007F60E3">
      <w:pPr>
        <w:rPr>
          <w:rFonts w:ascii="Arial" w:hAnsi="Arial" w:cs="Arial"/>
          <w:sz w:val="28"/>
          <w:szCs w:val="28"/>
        </w:rPr>
      </w:pPr>
      <w:r w:rsidRPr="007F60E3">
        <w:rPr>
          <w:rFonts w:ascii="Arial" w:hAnsi="Arial" w:cs="Arial"/>
          <w:sz w:val="28"/>
          <w:szCs w:val="28"/>
        </w:rPr>
        <w:t>After 9 months I am happier than I have ever been in my life thanks to the Together Trust. I am proud of</w:t>
      </w:r>
      <w:r w:rsidR="00A4648B">
        <w:rPr>
          <w:rFonts w:ascii="Arial" w:hAnsi="Arial" w:cs="Arial"/>
          <w:sz w:val="28"/>
          <w:szCs w:val="28"/>
        </w:rPr>
        <w:t xml:space="preserve"> </w:t>
      </w:r>
      <w:r w:rsidRPr="007F60E3">
        <w:rPr>
          <w:rFonts w:ascii="Arial" w:hAnsi="Arial" w:cs="Arial"/>
          <w:sz w:val="28"/>
          <w:szCs w:val="28"/>
        </w:rPr>
        <w:t>my son James and how he has coped with the huge change and delighted at how happy he is with his Together Trust carers which is incredibly reassuring for me as his dad. I am now content that I have done the best thing for my son.</w:t>
      </w:r>
    </w:p>
    <w:p w14:paraId="6929ADBE" w14:textId="2490D679" w:rsidR="00AD2EF7" w:rsidRPr="00E21DBF" w:rsidRDefault="007F60E3" w:rsidP="007F60E3">
      <w:pPr>
        <w:rPr>
          <w:rFonts w:ascii="Arial" w:hAnsi="Arial" w:cs="Arial"/>
          <w:sz w:val="28"/>
        </w:rPr>
      </w:pPr>
      <w:r w:rsidRPr="007F60E3">
        <w:rPr>
          <w:rFonts w:ascii="Arial" w:hAnsi="Arial" w:cs="Arial"/>
          <w:sz w:val="28"/>
          <w:szCs w:val="28"/>
        </w:rPr>
        <w:t>He is much happier and is getting support to help him to do more things and be much more a part of his community. For the first time in my life, I feel like an ordinary person and a normal dad. I can never thank the Together Trust enough. They understood the situation from the start and have extremely experienced staff who are understanding and patient. Their knowledge means that they offer advice but also listen and welcome advice from me. I can phone them anytime if I need to and someone will always pick up the phone and help.</w:t>
      </w:r>
      <w:r w:rsidR="00F81149">
        <w:rPr>
          <w:rFonts w:ascii="Arial" w:hAnsi="Arial" w:cs="Arial"/>
          <w:sz w:val="28"/>
          <w:szCs w:val="28"/>
        </w:rPr>
        <w:t>”</w:t>
      </w:r>
    </w:p>
    <w:p w14:paraId="00068C00" w14:textId="77777777" w:rsidR="000B55CC" w:rsidRDefault="000B55CC" w:rsidP="007772D9">
      <w:pPr>
        <w:pStyle w:val="Heading2"/>
        <w:rPr>
          <w:rFonts w:ascii="Arial" w:hAnsi="Arial" w:cs="Arial"/>
          <w:sz w:val="36"/>
        </w:rPr>
      </w:pPr>
      <w:bookmarkStart w:id="3" w:name="_Toc55389404"/>
    </w:p>
    <w:bookmarkEnd w:id="3"/>
    <w:p w14:paraId="7EFB414A" w14:textId="5D9B3C0B" w:rsidR="00AD2EF7" w:rsidRPr="00E21DBF" w:rsidRDefault="000B55CC" w:rsidP="007772D9">
      <w:pPr>
        <w:pStyle w:val="Heading2"/>
        <w:rPr>
          <w:rFonts w:ascii="Arial" w:hAnsi="Arial" w:cs="Arial"/>
          <w:sz w:val="36"/>
        </w:rPr>
      </w:pPr>
      <w:r>
        <w:rPr>
          <w:rFonts w:ascii="Arial" w:hAnsi="Arial" w:cs="Arial"/>
          <w:sz w:val="36"/>
        </w:rPr>
        <w:t>Together we achieve</w:t>
      </w:r>
    </w:p>
    <w:p w14:paraId="5BFD66C6" w14:textId="31D45BC8" w:rsidR="0022604D" w:rsidRPr="0022604D" w:rsidRDefault="0022604D" w:rsidP="00D26BB1">
      <w:pPr>
        <w:rPr>
          <w:rFonts w:ascii="Arial" w:hAnsi="Arial" w:cs="Arial"/>
          <w:b/>
          <w:bCs/>
          <w:sz w:val="28"/>
        </w:rPr>
      </w:pPr>
      <w:r w:rsidRPr="0022604D">
        <w:rPr>
          <w:rFonts w:ascii="Arial" w:hAnsi="Arial" w:cs="Arial"/>
          <w:b/>
          <w:bCs/>
          <w:sz w:val="28"/>
        </w:rPr>
        <w:t>W</w:t>
      </w:r>
      <w:r w:rsidRPr="0022604D">
        <w:rPr>
          <w:rFonts w:ascii="Arial" w:hAnsi="Arial" w:cs="Arial"/>
          <w:b/>
          <w:bCs/>
          <w:sz w:val="28"/>
        </w:rPr>
        <w:t>e work alongside the people we support to help them influence government policy</w:t>
      </w:r>
    </w:p>
    <w:p w14:paraId="4A68A466" w14:textId="3DB03379" w:rsidR="00627D7E" w:rsidRPr="00BD1B5A" w:rsidRDefault="00627D7E" w:rsidP="00627D7E">
      <w:pPr>
        <w:rPr>
          <w:rFonts w:ascii="Arial" w:hAnsi="Arial" w:cs="Arial"/>
          <w:i/>
          <w:iCs/>
          <w:sz w:val="28"/>
        </w:rPr>
      </w:pPr>
      <w:r w:rsidRPr="00BD1B5A">
        <w:rPr>
          <w:rFonts w:ascii="Arial" w:hAnsi="Arial" w:cs="Arial"/>
          <w:i/>
          <w:iCs/>
          <w:sz w:val="28"/>
        </w:rPr>
        <w:t>Marie spoke to us about her time</w:t>
      </w:r>
      <w:r w:rsidR="0010022F" w:rsidRPr="00BD1B5A">
        <w:rPr>
          <w:rFonts w:ascii="Arial" w:hAnsi="Arial" w:cs="Arial"/>
          <w:i/>
          <w:iCs/>
          <w:sz w:val="28"/>
        </w:rPr>
        <w:t xml:space="preserve"> </w:t>
      </w:r>
      <w:r w:rsidRPr="00BD1B5A">
        <w:rPr>
          <w:rFonts w:ascii="Arial" w:hAnsi="Arial" w:cs="Arial"/>
          <w:i/>
          <w:iCs/>
          <w:sz w:val="28"/>
        </w:rPr>
        <w:t>in unregulated accommodation to help us challenge a discriminatory change to secondary legislation that has removed a guarantee of care for children in care aged 16 and 17.</w:t>
      </w:r>
    </w:p>
    <w:p w14:paraId="2B77C86E" w14:textId="667AF1F4" w:rsidR="00627D7E" w:rsidRPr="00627D7E" w:rsidRDefault="003C15D1" w:rsidP="00627D7E">
      <w:pPr>
        <w:rPr>
          <w:rFonts w:ascii="Arial" w:hAnsi="Arial" w:cs="Arial"/>
          <w:sz w:val="28"/>
        </w:rPr>
      </w:pPr>
      <w:r>
        <w:rPr>
          <w:rFonts w:ascii="Arial" w:hAnsi="Arial" w:cs="Arial"/>
          <w:sz w:val="28"/>
        </w:rPr>
        <w:t>“</w:t>
      </w:r>
      <w:r w:rsidR="00627D7E" w:rsidRPr="00627D7E">
        <w:rPr>
          <w:rFonts w:ascii="Arial" w:hAnsi="Arial" w:cs="Arial"/>
          <w:sz w:val="28"/>
        </w:rPr>
        <w:t>I was in and out of emergency placements because they couldn’t find anywhere to place me, so my social worker took me to a caravan in Preston. They called it a crisis placement, but it was unregulated accommodation. She said I would be there for 28 days, but I was there for 12 weeks and 3 days. The whole time I didn’t see any of my friends, I didn’t go to school, I didn’t see anyone. It was very emotional. Every night the staff would sit there for about an hour trying to stop me from crying because of how upsetting it was.</w:t>
      </w:r>
    </w:p>
    <w:p w14:paraId="5F7E01AF" w14:textId="075606F5" w:rsidR="003C15D1" w:rsidRPr="00627D7E" w:rsidRDefault="003C15D1" w:rsidP="003C15D1">
      <w:pPr>
        <w:rPr>
          <w:rFonts w:ascii="Arial" w:hAnsi="Arial" w:cs="Arial"/>
          <w:sz w:val="28"/>
        </w:rPr>
      </w:pPr>
      <w:r w:rsidRPr="00627D7E">
        <w:rPr>
          <w:rFonts w:ascii="Arial" w:hAnsi="Arial" w:cs="Arial"/>
          <w:sz w:val="28"/>
        </w:rPr>
        <w:t xml:space="preserve">Thankfully Ian and Debbie from the Together Trust came to see me when I was in the caravan and told me I could have a place in one of the Together Trust’s children’s homes if I wanted. It was the best thing that happened to me. They have helped and supported me these past two </w:t>
      </w:r>
      <w:r w:rsidRPr="00627D7E">
        <w:rPr>
          <w:rFonts w:ascii="Arial" w:hAnsi="Arial" w:cs="Arial"/>
          <w:sz w:val="28"/>
        </w:rPr>
        <w:lastRenderedPageBreak/>
        <w:t>years and made me who I am, and I couldn’t be more grateful to have lived here.</w:t>
      </w:r>
    </w:p>
    <w:p w14:paraId="1806E933" w14:textId="0B609147" w:rsidR="00627D7E" w:rsidRPr="00627D7E" w:rsidRDefault="00627D7E" w:rsidP="00627D7E">
      <w:pPr>
        <w:rPr>
          <w:rFonts w:ascii="Arial" w:hAnsi="Arial" w:cs="Arial"/>
          <w:sz w:val="28"/>
        </w:rPr>
      </w:pPr>
      <w:r w:rsidRPr="00627D7E">
        <w:rPr>
          <w:rFonts w:ascii="Arial" w:hAnsi="Arial" w:cs="Arial"/>
          <w:sz w:val="28"/>
        </w:rPr>
        <w:t>I faced pressure from the local authority to move back into unregulated accommodation</w:t>
      </w:r>
      <w:r w:rsidR="00C3659D">
        <w:rPr>
          <w:rFonts w:ascii="Arial" w:hAnsi="Arial" w:cs="Arial"/>
          <w:sz w:val="28"/>
        </w:rPr>
        <w:t xml:space="preserve"> </w:t>
      </w:r>
      <w:r w:rsidRPr="00627D7E">
        <w:rPr>
          <w:rFonts w:ascii="Arial" w:hAnsi="Arial" w:cs="Arial"/>
          <w:sz w:val="28"/>
        </w:rPr>
        <w:t>when I was coming up to my 17th birthday. This was in the middle of the pandemic and when I didn’t have a support network. I knew I wasn’t ready and thankfully the staff at Together Trust supported me to challenge it.</w:t>
      </w:r>
    </w:p>
    <w:p w14:paraId="47AA81BD" w14:textId="32F8DCC1" w:rsidR="00627D7E" w:rsidRPr="00627D7E" w:rsidRDefault="00627D7E" w:rsidP="00627D7E">
      <w:pPr>
        <w:rPr>
          <w:rFonts w:ascii="Arial" w:hAnsi="Arial" w:cs="Arial"/>
          <w:sz w:val="28"/>
        </w:rPr>
      </w:pPr>
      <w:r w:rsidRPr="00627D7E">
        <w:rPr>
          <w:rFonts w:ascii="Arial" w:hAnsi="Arial" w:cs="Arial"/>
          <w:sz w:val="28"/>
        </w:rPr>
        <w:t>We’re taken off our parents and we’re supposed to be cared for but</w:t>
      </w:r>
      <w:r w:rsidR="00C3659D">
        <w:rPr>
          <w:rFonts w:ascii="Arial" w:hAnsi="Arial" w:cs="Arial"/>
          <w:sz w:val="28"/>
        </w:rPr>
        <w:t xml:space="preserve"> </w:t>
      </w:r>
      <w:r w:rsidRPr="00627D7E">
        <w:rPr>
          <w:rFonts w:ascii="Arial" w:hAnsi="Arial" w:cs="Arial"/>
          <w:sz w:val="28"/>
        </w:rPr>
        <w:t>it feels like they’re avoiding that responsibility when they try to put us in unregulated accommodation. It’s like they think we can just fend for ourselves and it’s not right.”</w:t>
      </w:r>
    </w:p>
    <w:p w14:paraId="7785DAF5" w14:textId="4CB2232E" w:rsidR="00627D7E" w:rsidRPr="00627D7E" w:rsidRDefault="00627D7E" w:rsidP="00627D7E">
      <w:pPr>
        <w:rPr>
          <w:rFonts w:ascii="Arial" w:hAnsi="Arial" w:cs="Arial"/>
          <w:sz w:val="28"/>
        </w:rPr>
      </w:pPr>
      <w:r w:rsidRPr="00627D7E">
        <w:rPr>
          <w:rFonts w:ascii="Arial" w:hAnsi="Arial" w:cs="Arial"/>
          <w:sz w:val="28"/>
        </w:rPr>
        <w:t>Over 6,000 children in England already live in places where they don’t receive any care. This number is now likely to increase.</w:t>
      </w:r>
    </w:p>
    <w:p w14:paraId="652DEA1A" w14:textId="77777777" w:rsidR="00627D7E" w:rsidRPr="00627D7E" w:rsidRDefault="00627D7E" w:rsidP="00627D7E">
      <w:pPr>
        <w:rPr>
          <w:rFonts w:ascii="Arial" w:hAnsi="Arial" w:cs="Arial"/>
          <w:sz w:val="28"/>
        </w:rPr>
      </w:pPr>
      <w:r w:rsidRPr="00627D7E">
        <w:rPr>
          <w:rFonts w:ascii="Arial" w:hAnsi="Arial" w:cs="Arial"/>
          <w:sz w:val="28"/>
        </w:rPr>
        <w:t>All children in care deserve the same love, stability and safety a family would provide.</w:t>
      </w:r>
    </w:p>
    <w:p w14:paraId="2D7AE673" w14:textId="77777777" w:rsidR="00627D7E" w:rsidRPr="00627D7E" w:rsidRDefault="00627D7E" w:rsidP="00627D7E">
      <w:pPr>
        <w:rPr>
          <w:rFonts w:ascii="Arial" w:hAnsi="Arial" w:cs="Arial"/>
          <w:sz w:val="28"/>
        </w:rPr>
      </w:pPr>
      <w:r w:rsidRPr="00627D7E">
        <w:rPr>
          <w:rFonts w:ascii="Arial" w:hAnsi="Arial" w:cs="Arial"/>
          <w:sz w:val="28"/>
        </w:rPr>
        <w:t>We are challenging this age-based discrimination, will you join us in our fight?</w:t>
      </w:r>
    </w:p>
    <w:p w14:paraId="5EE79F0B" w14:textId="4AA1E634" w:rsidR="00627D7E" w:rsidRPr="00627D7E" w:rsidRDefault="00AE4837" w:rsidP="00627D7E">
      <w:pPr>
        <w:rPr>
          <w:rFonts w:ascii="Arial" w:hAnsi="Arial" w:cs="Arial"/>
          <w:sz w:val="28"/>
        </w:rPr>
      </w:pPr>
      <w:hyperlink r:id="rId11" w:history="1">
        <w:r w:rsidR="00627D7E" w:rsidRPr="00AE4837">
          <w:rPr>
            <w:rStyle w:val="Hyperlink"/>
            <w:rFonts w:ascii="Arial" w:hAnsi="Arial" w:cs="Arial"/>
            <w:sz w:val="28"/>
          </w:rPr>
          <w:t>secure.togethertrust.org.uk/</w:t>
        </w:r>
        <w:proofErr w:type="spellStart"/>
        <w:r w:rsidR="00627D7E" w:rsidRPr="00AE4837">
          <w:rPr>
            <w:rStyle w:val="Hyperlink"/>
            <w:rFonts w:ascii="Arial" w:hAnsi="Arial" w:cs="Arial"/>
            <w:sz w:val="28"/>
          </w:rPr>
          <w:t>uk</w:t>
        </w:r>
        <w:proofErr w:type="spellEnd"/>
        <w:r w:rsidR="00627D7E" w:rsidRPr="00AE4837">
          <w:rPr>
            <w:rStyle w:val="Hyperlink"/>
            <w:rFonts w:ascii="Arial" w:hAnsi="Arial" w:cs="Arial"/>
            <w:sz w:val="28"/>
          </w:rPr>
          <w:t>-government-keep-caring</w:t>
        </w:r>
      </w:hyperlink>
    </w:p>
    <w:p w14:paraId="5D9B67A0" w14:textId="76CD5DF5" w:rsidR="007F097B" w:rsidRPr="00E21DBF" w:rsidRDefault="00627D7E" w:rsidP="00627D7E">
      <w:pPr>
        <w:rPr>
          <w:rFonts w:ascii="Arial" w:hAnsi="Arial" w:cs="Arial"/>
          <w:sz w:val="28"/>
        </w:rPr>
      </w:pPr>
      <w:r w:rsidRPr="00627D7E">
        <w:rPr>
          <w:rFonts w:ascii="Arial" w:hAnsi="Arial" w:cs="Arial"/>
          <w:sz w:val="28"/>
        </w:rPr>
        <w:t xml:space="preserve">   </w:t>
      </w:r>
    </w:p>
    <w:p w14:paraId="2DE35F2F" w14:textId="1288BD44" w:rsidR="007F097B" w:rsidRPr="00E21DBF" w:rsidRDefault="00985BD5" w:rsidP="007772D9">
      <w:pPr>
        <w:pStyle w:val="Heading2"/>
        <w:rPr>
          <w:rFonts w:ascii="Arial" w:hAnsi="Arial" w:cs="Arial"/>
          <w:sz w:val="36"/>
        </w:rPr>
      </w:pPr>
      <w:r>
        <w:rPr>
          <w:rFonts w:ascii="Arial" w:hAnsi="Arial" w:cs="Arial"/>
          <w:sz w:val="36"/>
        </w:rPr>
        <w:t>Together we grow</w:t>
      </w:r>
    </w:p>
    <w:p w14:paraId="2A42666C" w14:textId="77777777" w:rsidR="00985BD5" w:rsidRPr="00985BD5" w:rsidRDefault="00985BD5" w:rsidP="00D26BB1">
      <w:pPr>
        <w:rPr>
          <w:rFonts w:ascii="Arial" w:hAnsi="Arial" w:cs="Arial"/>
          <w:b/>
          <w:bCs/>
          <w:sz w:val="28"/>
        </w:rPr>
      </w:pPr>
      <w:r w:rsidRPr="00985BD5">
        <w:rPr>
          <w:rFonts w:ascii="Arial" w:hAnsi="Arial" w:cs="Arial"/>
          <w:b/>
          <w:bCs/>
          <w:sz w:val="28"/>
        </w:rPr>
        <w:t>Organically and sustainably</w:t>
      </w:r>
    </w:p>
    <w:p w14:paraId="3E41CC15" w14:textId="77777777" w:rsidR="00CB3338" w:rsidRPr="00FA2405" w:rsidRDefault="00CB3338" w:rsidP="00CB3338">
      <w:pPr>
        <w:rPr>
          <w:rFonts w:ascii="Arial" w:hAnsi="Arial" w:cs="Arial"/>
          <w:i/>
          <w:iCs/>
          <w:sz w:val="28"/>
        </w:rPr>
      </w:pPr>
      <w:proofErr w:type="spellStart"/>
      <w:r w:rsidRPr="00FA2405">
        <w:rPr>
          <w:rFonts w:ascii="Arial" w:hAnsi="Arial" w:cs="Arial"/>
          <w:i/>
          <w:iCs/>
          <w:sz w:val="28"/>
        </w:rPr>
        <w:t>Kyran</w:t>
      </w:r>
      <w:proofErr w:type="spellEnd"/>
      <w:r w:rsidRPr="00FA2405">
        <w:rPr>
          <w:rFonts w:ascii="Arial" w:hAnsi="Arial" w:cs="Arial"/>
          <w:i/>
          <w:iCs/>
          <w:sz w:val="28"/>
        </w:rPr>
        <w:t xml:space="preserve"> is 13 years old and has been a student at Ashcroft School since May last year. As well as thriving in his new educational environment, </w:t>
      </w:r>
      <w:proofErr w:type="spellStart"/>
      <w:r w:rsidRPr="00FA2405">
        <w:rPr>
          <w:rFonts w:ascii="Arial" w:hAnsi="Arial" w:cs="Arial"/>
          <w:i/>
          <w:iCs/>
          <w:sz w:val="28"/>
        </w:rPr>
        <w:t>Kyran</w:t>
      </w:r>
      <w:proofErr w:type="spellEnd"/>
      <w:r w:rsidRPr="00FA2405">
        <w:rPr>
          <w:rFonts w:ascii="Arial" w:hAnsi="Arial" w:cs="Arial"/>
          <w:i/>
          <w:iCs/>
          <w:sz w:val="28"/>
        </w:rPr>
        <w:t xml:space="preserve"> has also quickly become a strong advocate for the Together Trust outside of school.</w:t>
      </w:r>
    </w:p>
    <w:p w14:paraId="7D3F1ED6" w14:textId="6F5820AD" w:rsidR="00CB3338" w:rsidRPr="00CB3338" w:rsidRDefault="00FA2405" w:rsidP="00CB3338">
      <w:pPr>
        <w:rPr>
          <w:rFonts w:ascii="Arial" w:hAnsi="Arial" w:cs="Arial"/>
          <w:sz w:val="28"/>
        </w:rPr>
      </w:pPr>
      <w:r>
        <w:rPr>
          <w:rFonts w:ascii="Arial" w:hAnsi="Arial" w:cs="Arial"/>
          <w:sz w:val="28"/>
        </w:rPr>
        <w:t>“</w:t>
      </w:r>
      <w:r w:rsidR="00CB3338" w:rsidRPr="00CB3338">
        <w:rPr>
          <w:rFonts w:ascii="Arial" w:hAnsi="Arial" w:cs="Arial"/>
          <w:sz w:val="28"/>
        </w:rPr>
        <w:t>Before I came to Ashcroft I wasn’t the best behaved and didn’t pay much attention when I was in lessons. That’s all changed now because of how they do lessons at Ashcroft. The teachers take time to learn how you like to learn and create lessons to help keep your attention and get your work done. Some of the other schools I’ve been to weren’t like that. Coming here has really helped me and calmed me down a lot.</w:t>
      </w:r>
    </w:p>
    <w:p w14:paraId="2D826F40" w14:textId="182325AA" w:rsidR="00CB3338" w:rsidRPr="00CB3338" w:rsidRDefault="00CB3338" w:rsidP="00CB3338">
      <w:pPr>
        <w:rPr>
          <w:rFonts w:ascii="Arial" w:hAnsi="Arial" w:cs="Arial"/>
          <w:sz w:val="28"/>
        </w:rPr>
      </w:pPr>
      <w:r w:rsidRPr="00CB3338">
        <w:rPr>
          <w:rFonts w:ascii="Arial" w:hAnsi="Arial" w:cs="Arial"/>
          <w:sz w:val="28"/>
        </w:rPr>
        <w:t xml:space="preserve">I’ve been really enjoying ICT where we have been learning different types of coding and I’ve being doing my </w:t>
      </w:r>
      <w:proofErr w:type="spellStart"/>
      <w:r w:rsidRPr="00CB3338">
        <w:rPr>
          <w:rFonts w:ascii="Arial" w:hAnsi="Arial" w:cs="Arial"/>
          <w:sz w:val="28"/>
        </w:rPr>
        <w:t>iDEA</w:t>
      </w:r>
      <w:proofErr w:type="spellEnd"/>
      <w:r w:rsidRPr="00CB3338">
        <w:rPr>
          <w:rFonts w:ascii="Arial" w:hAnsi="Arial" w:cs="Arial"/>
          <w:sz w:val="28"/>
        </w:rPr>
        <w:t xml:space="preserve"> (inspiring Digital Enterprise Award) which is a bit like a digital Duke of Edinburgh award </w:t>
      </w:r>
      <w:r w:rsidRPr="00CB3338">
        <w:rPr>
          <w:rFonts w:ascii="Arial" w:hAnsi="Arial" w:cs="Arial"/>
          <w:sz w:val="28"/>
        </w:rPr>
        <w:lastRenderedPageBreak/>
        <w:t>where we learn about the uses of coding, ICT and digital literacy and there are some marketing and business elements. It’s great that I’m able to do things like this at Ashcroft based on my ability and I’m not restricted by my age, like I have been before.</w:t>
      </w:r>
    </w:p>
    <w:p w14:paraId="7FF2B04E" w14:textId="2ABFB8D9" w:rsidR="00CB3338" w:rsidRPr="00CB3338" w:rsidRDefault="00CB3338" w:rsidP="00CB3338">
      <w:pPr>
        <w:rPr>
          <w:rFonts w:ascii="Arial" w:hAnsi="Arial" w:cs="Arial"/>
          <w:sz w:val="28"/>
        </w:rPr>
      </w:pPr>
      <w:r w:rsidRPr="00CB3338">
        <w:rPr>
          <w:rFonts w:ascii="Arial" w:hAnsi="Arial" w:cs="Arial"/>
          <w:sz w:val="28"/>
        </w:rPr>
        <w:t>I was asked last year to help out with some interviews they were doing for a Participation Officer role. We did some group interviews where I asked some questions to the applicants and also answered some questions they had about the Together Trust; I really enjoy that sort of stuff so it was great. I felt really proud that I was involved in the interviews and could help out in something outside of Ashcroft.</w:t>
      </w:r>
    </w:p>
    <w:p w14:paraId="2B852FB6" w14:textId="622118C2" w:rsidR="00456D00" w:rsidRDefault="00CB3338" w:rsidP="00CB3338">
      <w:pPr>
        <w:rPr>
          <w:rFonts w:ascii="Arial" w:hAnsi="Arial" w:cs="Arial"/>
          <w:sz w:val="28"/>
        </w:rPr>
      </w:pPr>
      <w:r w:rsidRPr="00CB3338">
        <w:rPr>
          <w:rFonts w:ascii="Arial" w:hAnsi="Arial" w:cs="Arial"/>
          <w:sz w:val="28"/>
        </w:rPr>
        <w:t>I was asked by Mark Lee, Together Trust’s Chief Executive, to be filmed answering some questions about how Ashcroft has helped me. It went really well and it was great to hear that</w:t>
      </w:r>
      <w:r w:rsidR="00FA2405">
        <w:rPr>
          <w:rFonts w:ascii="Arial" w:hAnsi="Arial" w:cs="Arial"/>
          <w:sz w:val="28"/>
        </w:rPr>
        <w:t xml:space="preserve"> </w:t>
      </w:r>
      <w:r w:rsidRPr="00CB3338">
        <w:rPr>
          <w:rFonts w:ascii="Arial" w:hAnsi="Arial" w:cs="Arial"/>
          <w:sz w:val="28"/>
        </w:rPr>
        <w:t>it helped the Trust win the award! I was pleased to be able to help after the charity has helped me so much. I would definitely do it again.</w:t>
      </w:r>
      <w:r w:rsidR="00FA2405">
        <w:rPr>
          <w:rFonts w:ascii="Arial" w:hAnsi="Arial" w:cs="Arial"/>
          <w:sz w:val="28"/>
        </w:rPr>
        <w:t>”</w:t>
      </w:r>
    </w:p>
    <w:p w14:paraId="4851C935" w14:textId="77777777" w:rsidR="00456D00" w:rsidRPr="00E21DBF" w:rsidRDefault="00456D00" w:rsidP="00D26BB1">
      <w:pPr>
        <w:rPr>
          <w:rFonts w:ascii="Arial" w:hAnsi="Arial" w:cs="Arial"/>
          <w:sz w:val="28"/>
        </w:rPr>
      </w:pPr>
    </w:p>
    <w:p w14:paraId="04A0C48F" w14:textId="66C129BE" w:rsidR="00456D00" w:rsidRPr="00E21DBF" w:rsidRDefault="00AF3ED2" w:rsidP="007772D9">
      <w:pPr>
        <w:pStyle w:val="Heading2"/>
        <w:rPr>
          <w:rFonts w:ascii="Arial" w:hAnsi="Arial" w:cs="Arial"/>
          <w:sz w:val="36"/>
        </w:rPr>
      </w:pPr>
      <w:r>
        <w:rPr>
          <w:rFonts w:ascii="Arial" w:hAnsi="Arial" w:cs="Arial"/>
          <w:sz w:val="36"/>
        </w:rPr>
        <w:t>Our volunteers</w:t>
      </w:r>
    </w:p>
    <w:p w14:paraId="033F3456" w14:textId="77777777" w:rsidR="00AF3ED2" w:rsidRPr="00AF3ED2" w:rsidRDefault="00AF3ED2" w:rsidP="00AF3ED2">
      <w:pPr>
        <w:rPr>
          <w:rFonts w:ascii="Arial" w:hAnsi="Arial" w:cs="Arial"/>
          <w:sz w:val="28"/>
        </w:rPr>
      </w:pPr>
      <w:r w:rsidRPr="00AF3ED2">
        <w:rPr>
          <w:rFonts w:ascii="Arial" w:hAnsi="Arial" w:cs="Arial"/>
          <w:sz w:val="28"/>
        </w:rPr>
        <w:t>In addition to our trustees and governors, other volunteers have been getting more involved over the past year, helping us and the people we support in a wide variety of activities. In six months alone, they have given almost 450 hours of their time and made a difference across the charity.</w:t>
      </w:r>
    </w:p>
    <w:p w14:paraId="3FE686D9" w14:textId="498387B4" w:rsidR="00AF3ED2" w:rsidRPr="00610C32" w:rsidRDefault="00AF3ED2" w:rsidP="00AF3ED2">
      <w:pPr>
        <w:rPr>
          <w:rFonts w:ascii="Arial" w:hAnsi="Arial" w:cs="Arial"/>
          <w:sz w:val="28"/>
          <w:u w:val="single"/>
        </w:rPr>
      </w:pPr>
      <w:r w:rsidRPr="00610C32">
        <w:rPr>
          <w:rFonts w:ascii="Arial" w:hAnsi="Arial" w:cs="Arial"/>
          <w:sz w:val="28"/>
          <w:u w:val="single"/>
        </w:rPr>
        <w:t>History and heritage</w:t>
      </w:r>
    </w:p>
    <w:p w14:paraId="09CFFA3E" w14:textId="77777777" w:rsidR="00AF3ED2" w:rsidRPr="00AF3ED2" w:rsidRDefault="00AF3ED2" w:rsidP="00AF3ED2">
      <w:pPr>
        <w:rPr>
          <w:rFonts w:ascii="Arial" w:hAnsi="Arial" w:cs="Arial"/>
          <w:sz w:val="28"/>
        </w:rPr>
      </w:pPr>
      <w:r w:rsidRPr="00AF3ED2">
        <w:rPr>
          <w:rFonts w:ascii="Arial" w:hAnsi="Arial" w:cs="Arial"/>
          <w:sz w:val="28"/>
        </w:rPr>
        <w:t>Recording oral histories with our care leavers.</w:t>
      </w:r>
    </w:p>
    <w:p w14:paraId="0ABFD3F9" w14:textId="77777777" w:rsidR="00AF3ED2" w:rsidRPr="00610C32" w:rsidRDefault="00AF3ED2" w:rsidP="00AF3ED2">
      <w:pPr>
        <w:rPr>
          <w:rFonts w:ascii="Arial" w:hAnsi="Arial" w:cs="Arial"/>
          <w:sz w:val="28"/>
          <w:u w:val="single"/>
        </w:rPr>
      </w:pPr>
      <w:r w:rsidRPr="00610C32">
        <w:rPr>
          <w:rFonts w:ascii="Arial" w:hAnsi="Arial" w:cs="Arial"/>
          <w:sz w:val="28"/>
          <w:u w:val="single"/>
        </w:rPr>
        <w:t>Colleague wellbeing</w:t>
      </w:r>
    </w:p>
    <w:p w14:paraId="7C33BAD0" w14:textId="77777777" w:rsidR="00AF3ED2" w:rsidRPr="00AF3ED2" w:rsidRDefault="00AF3ED2" w:rsidP="00AF3ED2">
      <w:pPr>
        <w:rPr>
          <w:rFonts w:ascii="Arial" w:hAnsi="Arial" w:cs="Arial"/>
          <w:sz w:val="28"/>
        </w:rPr>
      </w:pPr>
      <w:r w:rsidRPr="00AF3ED2">
        <w:rPr>
          <w:rFonts w:ascii="Arial" w:hAnsi="Arial" w:cs="Arial"/>
          <w:sz w:val="28"/>
        </w:rPr>
        <w:t>Online crafting sessions thanks to our volunteer sewing expert.</w:t>
      </w:r>
    </w:p>
    <w:p w14:paraId="6792C914" w14:textId="77777777" w:rsidR="00AF3ED2" w:rsidRPr="00610C32" w:rsidRDefault="00AF3ED2" w:rsidP="00AF3ED2">
      <w:pPr>
        <w:rPr>
          <w:rFonts w:ascii="Arial" w:hAnsi="Arial" w:cs="Arial"/>
          <w:sz w:val="28"/>
          <w:u w:val="single"/>
        </w:rPr>
      </w:pPr>
      <w:r w:rsidRPr="00610C32">
        <w:rPr>
          <w:rFonts w:ascii="Arial" w:hAnsi="Arial" w:cs="Arial"/>
          <w:sz w:val="28"/>
          <w:u w:val="single"/>
        </w:rPr>
        <w:t>Residential care</w:t>
      </w:r>
    </w:p>
    <w:p w14:paraId="72EF74FE" w14:textId="426BE97D" w:rsidR="00AF3ED2" w:rsidRPr="00AF3ED2" w:rsidRDefault="00AF3ED2" w:rsidP="00AF3ED2">
      <w:pPr>
        <w:rPr>
          <w:rFonts w:ascii="Arial" w:hAnsi="Arial" w:cs="Arial"/>
          <w:sz w:val="28"/>
        </w:rPr>
      </w:pPr>
      <w:r w:rsidRPr="00AF3ED2">
        <w:rPr>
          <w:rFonts w:ascii="Arial" w:hAnsi="Arial" w:cs="Arial"/>
          <w:sz w:val="28"/>
        </w:rPr>
        <w:t>Volunteer artists visited our</w:t>
      </w:r>
      <w:r w:rsidR="00610C32">
        <w:rPr>
          <w:rFonts w:ascii="Arial" w:hAnsi="Arial" w:cs="Arial"/>
          <w:sz w:val="28"/>
        </w:rPr>
        <w:t xml:space="preserve"> </w:t>
      </w:r>
      <w:r w:rsidRPr="00AF3ED2">
        <w:rPr>
          <w:rFonts w:ascii="Arial" w:hAnsi="Arial" w:cs="Arial"/>
          <w:sz w:val="28"/>
        </w:rPr>
        <w:t>care homes.</w:t>
      </w:r>
    </w:p>
    <w:p w14:paraId="676832D3" w14:textId="77777777" w:rsidR="00AF3ED2" w:rsidRPr="00AB5187" w:rsidRDefault="00AF3ED2" w:rsidP="00AF3ED2">
      <w:pPr>
        <w:rPr>
          <w:rFonts w:ascii="Arial" w:hAnsi="Arial" w:cs="Arial"/>
          <w:sz w:val="28"/>
          <w:u w:val="single"/>
        </w:rPr>
      </w:pPr>
      <w:r w:rsidRPr="00AB5187">
        <w:rPr>
          <w:rFonts w:ascii="Arial" w:hAnsi="Arial" w:cs="Arial"/>
          <w:sz w:val="28"/>
          <w:u w:val="single"/>
        </w:rPr>
        <w:t>Family support</w:t>
      </w:r>
    </w:p>
    <w:p w14:paraId="273E0A63" w14:textId="64F65E90" w:rsidR="00AF3ED2" w:rsidRPr="00AF3ED2" w:rsidRDefault="00AF3ED2" w:rsidP="00AF3ED2">
      <w:pPr>
        <w:rPr>
          <w:rFonts w:ascii="Arial" w:hAnsi="Arial" w:cs="Arial"/>
          <w:sz w:val="28"/>
        </w:rPr>
      </w:pPr>
      <w:r w:rsidRPr="00AF3ED2">
        <w:rPr>
          <w:rFonts w:ascii="Arial" w:hAnsi="Arial" w:cs="Arial"/>
          <w:sz w:val="28"/>
        </w:rPr>
        <w:t>Volunteer support in</w:t>
      </w:r>
      <w:r w:rsidR="00AB5187">
        <w:rPr>
          <w:rFonts w:ascii="Arial" w:hAnsi="Arial" w:cs="Arial"/>
          <w:sz w:val="28"/>
        </w:rPr>
        <w:t xml:space="preserve"> </w:t>
      </w:r>
      <w:r w:rsidRPr="00AF3ED2">
        <w:rPr>
          <w:rFonts w:ascii="Arial" w:hAnsi="Arial" w:cs="Arial"/>
          <w:sz w:val="28"/>
        </w:rPr>
        <w:t>our Sleep Service and</w:t>
      </w:r>
      <w:r w:rsidR="00AB5187">
        <w:rPr>
          <w:rFonts w:ascii="Arial" w:hAnsi="Arial" w:cs="Arial"/>
          <w:sz w:val="28"/>
        </w:rPr>
        <w:t xml:space="preserve"> </w:t>
      </w:r>
      <w:r w:rsidRPr="00AF3ED2">
        <w:rPr>
          <w:rFonts w:ascii="Arial" w:hAnsi="Arial" w:cs="Arial"/>
          <w:sz w:val="28"/>
        </w:rPr>
        <w:t>SENDIASS</w:t>
      </w:r>
      <w:r w:rsidR="00AB5187">
        <w:rPr>
          <w:rFonts w:ascii="Arial" w:hAnsi="Arial" w:cs="Arial"/>
          <w:sz w:val="28"/>
        </w:rPr>
        <w:t xml:space="preserve"> </w:t>
      </w:r>
      <w:r w:rsidRPr="00AF3ED2">
        <w:rPr>
          <w:rFonts w:ascii="Arial" w:hAnsi="Arial" w:cs="Arial"/>
          <w:sz w:val="28"/>
        </w:rPr>
        <w:t>(Special Educational Needs &amp; Disabilities Information Advice &amp; Support Service).</w:t>
      </w:r>
    </w:p>
    <w:p w14:paraId="12213961" w14:textId="77777777" w:rsidR="00AF3ED2" w:rsidRPr="003D2257" w:rsidRDefault="00AF3ED2" w:rsidP="00AF3ED2">
      <w:pPr>
        <w:rPr>
          <w:rFonts w:ascii="Arial" w:hAnsi="Arial" w:cs="Arial"/>
          <w:sz w:val="28"/>
          <w:u w:val="single"/>
        </w:rPr>
      </w:pPr>
      <w:r w:rsidRPr="003D2257">
        <w:rPr>
          <w:rFonts w:ascii="Arial" w:hAnsi="Arial" w:cs="Arial"/>
          <w:sz w:val="28"/>
          <w:u w:val="single"/>
        </w:rPr>
        <w:t>Fundraising</w:t>
      </w:r>
    </w:p>
    <w:p w14:paraId="4C6A0542" w14:textId="7E55CAEC" w:rsidR="00AF3ED2" w:rsidRPr="00AF3ED2" w:rsidRDefault="00AF3ED2" w:rsidP="00AF3ED2">
      <w:pPr>
        <w:rPr>
          <w:rFonts w:ascii="Arial" w:hAnsi="Arial" w:cs="Arial"/>
          <w:sz w:val="28"/>
        </w:rPr>
      </w:pPr>
      <w:r w:rsidRPr="00AF3ED2">
        <w:rPr>
          <w:rFonts w:ascii="Arial" w:hAnsi="Arial" w:cs="Arial"/>
          <w:sz w:val="28"/>
        </w:rPr>
        <w:t>Provided vital</w:t>
      </w:r>
      <w:r w:rsidR="003D2257">
        <w:rPr>
          <w:rFonts w:ascii="Arial" w:hAnsi="Arial" w:cs="Arial"/>
          <w:sz w:val="28"/>
        </w:rPr>
        <w:t xml:space="preserve"> </w:t>
      </w:r>
      <w:r w:rsidRPr="00AF3ED2">
        <w:rPr>
          <w:rFonts w:ascii="Arial" w:hAnsi="Arial" w:cs="Arial"/>
          <w:sz w:val="28"/>
        </w:rPr>
        <w:t>support in a difficult year for our campaigns.</w:t>
      </w:r>
    </w:p>
    <w:p w14:paraId="1A58A286" w14:textId="77777777" w:rsidR="00AF3ED2" w:rsidRPr="003D2257" w:rsidRDefault="00AF3ED2" w:rsidP="00AF3ED2">
      <w:pPr>
        <w:rPr>
          <w:rFonts w:ascii="Arial" w:hAnsi="Arial" w:cs="Arial"/>
          <w:sz w:val="28"/>
          <w:u w:val="single"/>
        </w:rPr>
      </w:pPr>
      <w:r w:rsidRPr="003D2257">
        <w:rPr>
          <w:rFonts w:ascii="Arial" w:hAnsi="Arial" w:cs="Arial"/>
          <w:sz w:val="28"/>
          <w:u w:val="single"/>
        </w:rPr>
        <w:lastRenderedPageBreak/>
        <w:t>Gardening and horticulture</w:t>
      </w:r>
    </w:p>
    <w:p w14:paraId="555FB795" w14:textId="56E742AD" w:rsidR="00AF3ED2" w:rsidRDefault="00AF3ED2" w:rsidP="00AF3ED2">
      <w:pPr>
        <w:rPr>
          <w:rFonts w:ascii="Arial" w:hAnsi="Arial" w:cs="Arial"/>
          <w:sz w:val="28"/>
        </w:rPr>
      </w:pPr>
      <w:r w:rsidRPr="00AF3ED2">
        <w:rPr>
          <w:rFonts w:ascii="Arial" w:hAnsi="Arial" w:cs="Arial"/>
          <w:sz w:val="28"/>
        </w:rPr>
        <w:t>Green fingered volunteers helped develop our gardens and outdoor space.</w:t>
      </w:r>
    </w:p>
    <w:p w14:paraId="6FE5267C" w14:textId="7C30145D" w:rsidR="00964B5F" w:rsidRPr="0007511A" w:rsidRDefault="00964B5F" w:rsidP="00964B5F">
      <w:pPr>
        <w:rPr>
          <w:rFonts w:ascii="Arial" w:hAnsi="Arial" w:cs="Arial"/>
          <w:b/>
          <w:bCs/>
          <w:sz w:val="28"/>
        </w:rPr>
      </w:pPr>
      <w:r w:rsidRPr="0007511A">
        <w:rPr>
          <w:rFonts w:ascii="Arial" w:hAnsi="Arial" w:cs="Arial"/>
          <w:b/>
          <w:bCs/>
          <w:sz w:val="28"/>
        </w:rPr>
        <w:t xml:space="preserve">Our volunteers listed what they loved about </w:t>
      </w:r>
      <w:r w:rsidR="004C472E" w:rsidRPr="0007511A">
        <w:rPr>
          <w:rFonts w:ascii="Arial" w:hAnsi="Arial" w:cs="Arial"/>
          <w:b/>
          <w:bCs/>
          <w:sz w:val="28"/>
        </w:rPr>
        <w:t>it:</w:t>
      </w:r>
    </w:p>
    <w:p w14:paraId="450259A9" w14:textId="23C671FD" w:rsidR="00964B5F" w:rsidRPr="0007511A" w:rsidRDefault="00964B5F" w:rsidP="0007511A">
      <w:pPr>
        <w:pStyle w:val="ListParagraph"/>
        <w:numPr>
          <w:ilvl w:val="0"/>
          <w:numId w:val="4"/>
        </w:numPr>
        <w:rPr>
          <w:rFonts w:ascii="Arial" w:hAnsi="Arial" w:cs="Arial"/>
          <w:sz w:val="28"/>
        </w:rPr>
      </w:pPr>
      <w:r w:rsidRPr="0007511A">
        <w:rPr>
          <w:rFonts w:ascii="Arial" w:hAnsi="Arial" w:cs="Arial"/>
          <w:sz w:val="28"/>
        </w:rPr>
        <w:t>Having a sense of achievement/purpose</w:t>
      </w:r>
    </w:p>
    <w:p w14:paraId="06367C18" w14:textId="77777777" w:rsidR="00964B5F" w:rsidRPr="0007511A" w:rsidRDefault="00964B5F" w:rsidP="0007511A">
      <w:pPr>
        <w:pStyle w:val="ListParagraph"/>
        <w:numPr>
          <w:ilvl w:val="0"/>
          <w:numId w:val="4"/>
        </w:numPr>
        <w:rPr>
          <w:rFonts w:ascii="Arial" w:hAnsi="Arial" w:cs="Arial"/>
          <w:sz w:val="28"/>
        </w:rPr>
      </w:pPr>
      <w:r w:rsidRPr="0007511A">
        <w:rPr>
          <w:rFonts w:ascii="Arial" w:hAnsi="Arial" w:cs="Arial"/>
          <w:sz w:val="28"/>
        </w:rPr>
        <w:t>Gaining useful experience</w:t>
      </w:r>
    </w:p>
    <w:p w14:paraId="73435412" w14:textId="77777777" w:rsidR="00964B5F" w:rsidRPr="0007511A" w:rsidRDefault="00964B5F" w:rsidP="0007511A">
      <w:pPr>
        <w:pStyle w:val="ListParagraph"/>
        <w:numPr>
          <w:ilvl w:val="0"/>
          <w:numId w:val="4"/>
        </w:numPr>
        <w:rPr>
          <w:rFonts w:ascii="Arial" w:hAnsi="Arial" w:cs="Arial"/>
          <w:sz w:val="28"/>
        </w:rPr>
      </w:pPr>
      <w:r w:rsidRPr="0007511A">
        <w:rPr>
          <w:rFonts w:ascii="Arial" w:hAnsi="Arial" w:cs="Arial"/>
          <w:sz w:val="28"/>
        </w:rPr>
        <w:t>Social interaction</w:t>
      </w:r>
    </w:p>
    <w:p w14:paraId="5412C537" w14:textId="77777777" w:rsidR="00AF3ED2" w:rsidRPr="0007511A" w:rsidRDefault="00AF3ED2" w:rsidP="0007511A">
      <w:pPr>
        <w:pStyle w:val="ListParagraph"/>
        <w:numPr>
          <w:ilvl w:val="0"/>
          <w:numId w:val="4"/>
        </w:numPr>
        <w:rPr>
          <w:rFonts w:ascii="Arial" w:hAnsi="Arial" w:cs="Arial"/>
          <w:sz w:val="28"/>
        </w:rPr>
      </w:pPr>
      <w:r w:rsidRPr="0007511A">
        <w:rPr>
          <w:rFonts w:ascii="Arial" w:hAnsi="Arial" w:cs="Arial"/>
          <w:sz w:val="28"/>
        </w:rPr>
        <w:t>Enjoying spending time with the people we support and seeing their achievements</w:t>
      </w:r>
    </w:p>
    <w:p w14:paraId="3270BDFB" w14:textId="32E366D5" w:rsidR="00AF3ED2" w:rsidRPr="00AF3ED2" w:rsidRDefault="0089584A" w:rsidP="00AF3ED2">
      <w:pPr>
        <w:rPr>
          <w:rFonts w:ascii="Arial" w:hAnsi="Arial" w:cs="Arial"/>
          <w:sz w:val="28"/>
        </w:rPr>
      </w:pPr>
      <w:r>
        <w:rPr>
          <w:rFonts w:ascii="Arial" w:hAnsi="Arial" w:cs="Arial"/>
          <w:sz w:val="28"/>
        </w:rPr>
        <w:t>“</w:t>
      </w:r>
      <w:r w:rsidR="00AF3ED2" w:rsidRPr="00AF3ED2">
        <w:rPr>
          <w:rFonts w:ascii="Arial" w:hAnsi="Arial" w:cs="Arial"/>
          <w:sz w:val="28"/>
        </w:rPr>
        <w:t>It sounds cheesy... but</w:t>
      </w:r>
      <w:r>
        <w:rPr>
          <w:rFonts w:ascii="Arial" w:hAnsi="Arial" w:cs="Arial"/>
          <w:sz w:val="28"/>
        </w:rPr>
        <w:t xml:space="preserve"> </w:t>
      </w:r>
      <w:r w:rsidR="00AF3ED2" w:rsidRPr="00AF3ED2">
        <w:rPr>
          <w:rFonts w:ascii="Arial" w:hAnsi="Arial" w:cs="Arial"/>
          <w:sz w:val="28"/>
        </w:rPr>
        <w:t>making a bit of a difference for someone, providing new experiences and</w:t>
      </w:r>
      <w:r>
        <w:rPr>
          <w:rFonts w:ascii="Arial" w:hAnsi="Arial" w:cs="Arial"/>
          <w:sz w:val="28"/>
        </w:rPr>
        <w:t xml:space="preserve"> </w:t>
      </w:r>
      <w:r w:rsidR="00AF3ED2" w:rsidRPr="00AF3ED2">
        <w:rPr>
          <w:rFonts w:ascii="Arial" w:hAnsi="Arial" w:cs="Arial"/>
          <w:sz w:val="28"/>
        </w:rPr>
        <w:t>socialisation. And just having fun as well – the boy who I work with</w:t>
      </w:r>
      <w:r>
        <w:rPr>
          <w:rFonts w:ascii="Arial" w:hAnsi="Arial" w:cs="Arial"/>
          <w:sz w:val="28"/>
        </w:rPr>
        <w:t xml:space="preserve"> </w:t>
      </w:r>
      <w:r w:rsidR="00AF3ED2" w:rsidRPr="00AF3ED2">
        <w:rPr>
          <w:rFonts w:ascii="Arial" w:hAnsi="Arial" w:cs="Arial"/>
          <w:sz w:val="28"/>
        </w:rPr>
        <w:t>is so sweet and so much fun to work with so yeah, it’s really</w:t>
      </w:r>
      <w:r>
        <w:rPr>
          <w:rFonts w:ascii="Arial" w:hAnsi="Arial" w:cs="Arial"/>
          <w:sz w:val="28"/>
        </w:rPr>
        <w:t xml:space="preserve"> </w:t>
      </w:r>
      <w:r w:rsidR="00AF3ED2" w:rsidRPr="00AF3ED2">
        <w:rPr>
          <w:rFonts w:ascii="Arial" w:hAnsi="Arial" w:cs="Arial"/>
          <w:sz w:val="28"/>
        </w:rPr>
        <w:t>nice... it’s good fun!</w:t>
      </w:r>
      <w:r>
        <w:rPr>
          <w:rFonts w:ascii="Arial" w:hAnsi="Arial" w:cs="Arial"/>
          <w:sz w:val="28"/>
        </w:rPr>
        <w:t>”</w:t>
      </w:r>
    </w:p>
    <w:p w14:paraId="504038B3" w14:textId="031388C9" w:rsidR="00AF3ED2" w:rsidRPr="00AF3ED2" w:rsidRDefault="0089584A" w:rsidP="00AF3ED2">
      <w:pPr>
        <w:rPr>
          <w:rFonts w:ascii="Arial" w:hAnsi="Arial" w:cs="Arial"/>
          <w:sz w:val="28"/>
        </w:rPr>
      </w:pPr>
      <w:r>
        <w:rPr>
          <w:rFonts w:ascii="Arial" w:hAnsi="Arial" w:cs="Arial"/>
          <w:sz w:val="28"/>
        </w:rPr>
        <w:t>“</w:t>
      </w:r>
      <w:r w:rsidR="00AF3ED2" w:rsidRPr="00AF3ED2">
        <w:rPr>
          <w:rFonts w:ascii="Arial" w:hAnsi="Arial" w:cs="Arial"/>
          <w:sz w:val="28"/>
        </w:rPr>
        <w:t>It’s helped me understand more [about]</w:t>
      </w:r>
      <w:r w:rsidR="00EA3E1D">
        <w:rPr>
          <w:rFonts w:ascii="Arial" w:hAnsi="Arial" w:cs="Arial"/>
          <w:sz w:val="28"/>
        </w:rPr>
        <w:t xml:space="preserve"> </w:t>
      </w:r>
      <w:r w:rsidR="00AF3ED2" w:rsidRPr="00AF3ED2">
        <w:rPr>
          <w:rFonts w:ascii="Arial" w:hAnsi="Arial" w:cs="Arial"/>
          <w:sz w:val="28"/>
        </w:rPr>
        <w:t>working collaboratively with disabled people.</w:t>
      </w:r>
      <w:r>
        <w:rPr>
          <w:rFonts w:ascii="Arial" w:hAnsi="Arial" w:cs="Arial"/>
          <w:sz w:val="28"/>
        </w:rPr>
        <w:t>”</w:t>
      </w:r>
    </w:p>
    <w:p w14:paraId="00780F58" w14:textId="4ACC0F5B" w:rsidR="00AF3ED2" w:rsidRDefault="00AF3ED2" w:rsidP="00AF3ED2">
      <w:pPr>
        <w:rPr>
          <w:rFonts w:ascii="Arial" w:hAnsi="Arial" w:cs="Arial"/>
          <w:b/>
          <w:sz w:val="28"/>
        </w:rPr>
      </w:pPr>
      <w:r w:rsidRPr="00AF3ED2">
        <w:rPr>
          <w:rFonts w:ascii="Arial" w:hAnsi="Arial" w:cs="Arial"/>
          <w:sz w:val="28"/>
        </w:rPr>
        <w:t>We are immensely proud of our volunteers and grateful to them for all the time and energy they give. We look forward to involving even more of them in the year ahead!</w:t>
      </w:r>
    </w:p>
    <w:p w14:paraId="7A7D6864" w14:textId="77777777" w:rsidR="00AF3ED2" w:rsidRDefault="00AF3ED2" w:rsidP="00D26BB1">
      <w:pPr>
        <w:rPr>
          <w:rFonts w:ascii="Arial" w:hAnsi="Arial" w:cs="Arial"/>
          <w:b/>
          <w:sz w:val="28"/>
        </w:rPr>
      </w:pPr>
    </w:p>
    <w:p w14:paraId="052B65A2" w14:textId="644237A4" w:rsidR="006D75D5" w:rsidRPr="00E21DBF" w:rsidRDefault="007425AE" w:rsidP="006D75D5">
      <w:pPr>
        <w:pStyle w:val="Heading2"/>
        <w:rPr>
          <w:rFonts w:ascii="Arial" w:hAnsi="Arial" w:cs="Arial"/>
          <w:sz w:val="36"/>
        </w:rPr>
      </w:pPr>
      <w:r>
        <w:rPr>
          <w:rFonts w:ascii="Arial" w:hAnsi="Arial" w:cs="Arial"/>
          <w:sz w:val="36"/>
        </w:rPr>
        <w:t>Our supporters</w:t>
      </w:r>
    </w:p>
    <w:p w14:paraId="3A2D5BB5" w14:textId="77777777" w:rsidR="007425AE" w:rsidRPr="007425AE" w:rsidRDefault="007425AE" w:rsidP="007425AE">
      <w:pPr>
        <w:rPr>
          <w:rFonts w:ascii="Arial" w:hAnsi="Arial" w:cs="Arial"/>
          <w:sz w:val="28"/>
        </w:rPr>
      </w:pPr>
      <w:r w:rsidRPr="007425AE">
        <w:rPr>
          <w:rFonts w:ascii="Arial" w:hAnsi="Arial" w:cs="Arial"/>
          <w:sz w:val="28"/>
        </w:rPr>
        <w:t>Here we share the views from three of the many supporters and organisations that have helped us this year.</w:t>
      </w:r>
    </w:p>
    <w:p w14:paraId="7923FD33" w14:textId="77777777" w:rsidR="007425AE" w:rsidRPr="005C741F" w:rsidRDefault="007425AE" w:rsidP="007425AE">
      <w:pPr>
        <w:rPr>
          <w:rFonts w:ascii="Arial" w:hAnsi="Arial" w:cs="Arial"/>
          <w:sz w:val="28"/>
          <w:u w:val="single"/>
        </w:rPr>
      </w:pPr>
      <w:r w:rsidRPr="005C741F">
        <w:rPr>
          <w:rFonts w:ascii="Arial" w:hAnsi="Arial" w:cs="Arial"/>
          <w:sz w:val="28"/>
          <w:u w:val="single"/>
        </w:rPr>
        <w:t>Vernon</w:t>
      </w:r>
    </w:p>
    <w:p w14:paraId="74B5948C" w14:textId="77777777" w:rsidR="007425AE" w:rsidRPr="007425AE" w:rsidRDefault="007425AE" w:rsidP="007425AE">
      <w:pPr>
        <w:rPr>
          <w:rFonts w:ascii="Arial" w:hAnsi="Arial" w:cs="Arial"/>
          <w:sz w:val="28"/>
        </w:rPr>
      </w:pPr>
      <w:r w:rsidRPr="007425AE">
        <w:rPr>
          <w:rFonts w:ascii="Arial" w:hAnsi="Arial" w:cs="Arial"/>
          <w:sz w:val="28"/>
        </w:rPr>
        <w:t xml:space="preserve">The Vernon Building Society’s Christmas Toy Appeal 2020 in partnership with Imagine Radio raised an incredible £6,000 to help children supported by the Together Trust. </w:t>
      </w:r>
      <w:proofErr w:type="spellStart"/>
      <w:r w:rsidRPr="007425AE">
        <w:rPr>
          <w:rFonts w:ascii="Arial" w:hAnsi="Arial" w:cs="Arial"/>
          <w:sz w:val="28"/>
        </w:rPr>
        <w:t>Tanase</w:t>
      </w:r>
      <w:proofErr w:type="spellEnd"/>
      <w:r w:rsidRPr="007425AE">
        <w:rPr>
          <w:rFonts w:ascii="Arial" w:hAnsi="Arial" w:cs="Arial"/>
          <w:sz w:val="28"/>
        </w:rPr>
        <w:t xml:space="preserve">̀ Rivers, head of marketing, brand and culture at Vernon, said: </w:t>
      </w:r>
      <w:r w:rsidRPr="005C741F">
        <w:rPr>
          <w:rFonts w:ascii="Arial" w:hAnsi="Arial" w:cs="Arial"/>
          <w:i/>
          <w:iCs/>
          <w:sz w:val="28"/>
        </w:rPr>
        <w:t>“We have a long-standing and rewarding relationship with Together Trust as part of our community programme and we love working with this fantastic local charity.”</w:t>
      </w:r>
    </w:p>
    <w:p w14:paraId="6FD38636" w14:textId="77777777" w:rsidR="005C741F" w:rsidRDefault="007425AE" w:rsidP="007425AE">
      <w:pPr>
        <w:rPr>
          <w:rFonts w:ascii="Arial" w:hAnsi="Arial" w:cs="Arial"/>
          <w:sz w:val="28"/>
          <w:u w:val="single"/>
        </w:rPr>
      </w:pPr>
      <w:r w:rsidRPr="005C741F">
        <w:rPr>
          <w:rFonts w:ascii="Arial" w:hAnsi="Arial" w:cs="Arial"/>
          <w:sz w:val="28"/>
          <w:u w:val="single"/>
        </w:rPr>
        <w:t>Brunel</w:t>
      </w:r>
    </w:p>
    <w:p w14:paraId="12444E6F" w14:textId="3296D17F" w:rsidR="007425AE" w:rsidRPr="001D6476" w:rsidRDefault="007425AE" w:rsidP="007425AE">
      <w:pPr>
        <w:rPr>
          <w:rFonts w:ascii="Arial" w:hAnsi="Arial" w:cs="Arial"/>
          <w:sz w:val="28"/>
          <w:u w:val="single"/>
        </w:rPr>
      </w:pPr>
      <w:r w:rsidRPr="007425AE">
        <w:rPr>
          <w:rFonts w:ascii="Arial" w:hAnsi="Arial" w:cs="Arial"/>
          <w:sz w:val="28"/>
        </w:rPr>
        <w:t>Brunel supported the Together Trust this year through their International Young Inventors competition. Young people from Ashcroft School have</w:t>
      </w:r>
      <w:r w:rsidR="001D6476">
        <w:rPr>
          <w:rFonts w:ascii="Arial" w:hAnsi="Arial" w:cs="Arial"/>
          <w:sz w:val="28"/>
          <w:u w:val="single"/>
        </w:rPr>
        <w:t xml:space="preserve"> </w:t>
      </w:r>
      <w:r w:rsidRPr="007425AE">
        <w:rPr>
          <w:rFonts w:ascii="Arial" w:hAnsi="Arial" w:cs="Arial"/>
          <w:sz w:val="28"/>
        </w:rPr>
        <w:t>won first and second place in the competition securing prizes worth £350 and a donation of £500 for the school.</w:t>
      </w:r>
    </w:p>
    <w:p w14:paraId="6181BA1C" w14:textId="77777777" w:rsidR="007425AE" w:rsidRPr="007425AE" w:rsidRDefault="007425AE" w:rsidP="007425AE">
      <w:pPr>
        <w:rPr>
          <w:rFonts w:ascii="Arial" w:hAnsi="Arial" w:cs="Arial"/>
          <w:sz w:val="28"/>
        </w:rPr>
      </w:pPr>
      <w:r w:rsidRPr="007425AE">
        <w:rPr>
          <w:rFonts w:ascii="Arial" w:hAnsi="Arial" w:cs="Arial"/>
          <w:sz w:val="28"/>
        </w:rPr>
        <w:lastRenderedPageBreak/>
        <w:t xml:space="preserve">Oliver Hague from Brunel International said: </w:t>
      </w:r>
      <w:r w:rsidRPr="001D6476">
        <w:rPr>
          <w:rFonts w:ascii="Arial" w:hAnsi="Arial" w:cs="Arial"/>
          <w:i/>
          <w:iCs/>
          <w:sz w:val="28"/>
        </w:rPr>
        <w:t>“Taking part in a competition like this is important primarily because it’s about young people’s future.”</w:t>
      </w:r>
    </w:p>
    <w:p w14:paraId="48CDB071" w14:textId="77777777" w:rsidR="007425AE" w:rsidRPr="001D6476" w:rsidRDefault="007425AE" w:rsidP="007425AE">
      <w:pPr>
        <w:rPr>
          <w:rFonts w:ascii="Arial" w:hAnsi="Arial" w:cs="Arial"/>
          <w:sz w:val="28"/>
          <w:u w:val="single"/>
        </w:rPr>
      </w:pPr>
      <w:r w:rsidRPr="001D6476">
        <w:rPr>
          <w:rFonts w:ascii="Arial" w:hAnsi="Arial" w:cs="Arial"/>
          <w:sz w:val="28"/>
          <w:u w:val="single"/>
        </w:rPr>
        <w:t>Booths</w:t>
      </w:r>
    </w:p>
    <w:p w14:paraId="15F6CAF3" w14:textId="77777777" w:rsidR="007425AE" w:rsidRPr="007425AE" w:rsidRDefault="007425AE" w:rsidP="007425AE">
      <w:pPr>
        <w:rPr>
          <w:rFonts w:ascii="Arial" w:hAnsi="Arial" w:cs="Arial"/>
          <w:sz w:val="28"/>
        </w:rPr>
      </w:pPr>
      <w:r w:rsidRPr="007425AE">
        <w:rPr>
          <w:rFonts w:ascii="Arial" w:hAnsi="Arial" w:cs="Arial"/>
          <w:sz w:val="28"/>
        </w:rPr>
        <w:t>Booths in Hale Barns chose to support Together Trust by taking on the Captain Tom 100 challenge and fundraising outside the store.</w:t>
      </w:r>
    </w:p>
    <w:p w14:paraId="2B5BD31F" w14:textId="38A5B277" w:rsidR="00076C2A" w:rsidRDefault="007425AE" w:rsidP="007425AE">
      <w:pPr>
        <w:rPr>
          <w:rFonts w:ascii="Arial" w:hAnsi="Arial" w:cs="Arial"/>
          <w:i/>
          <w:iCs/>
          <w:sz w:val="28"/>
        </w:rPr>
      </w:pPr>
      <w:r w:rsidRPr="007425AE">
        <w:rPr>
          <w:rFonts w:ascii="Arial" w:hAnsi="Arial" w:cs="Arial"/>
          <w:sz w:val="28"/>
        </w:rPr>
        <w:t>Gail, a member of the team at Booths, is also a foster carer with the Together Trust and expressed the difference the money raised could make</w:t>
      </w:r>
      <w:r w:rsidR="001D6476">
        <w:rPr>
          <w:rFonts w:ascii="Arial" w:hAnsi="Arial" w:cs="Arial"/>
          <w:sz w:val="28"/>
        </w:rPr>
        <w:t xml:space="preserve"> </w:t>
      </w:r>
      <w:r w:rsidRPr="007425AE">
        <w:rPr>
          <w:rFonts w:ascii="Arial" w:hAnsi="Arial" w:cs="Arial"/>
          <w:sz w:val="28"/>
        </w:rPr>
        <w:t xml:space="preserve">for young people in foster care: </w:t>
      </w:r>
      <w:r w:rsidRPr="001D6476">
        <w:rPr>
          <w:rFonts w:ascii="Arial" w:hAnsi="Arial" w:cs="Arial"/>
          <w:i/>
          <w:iCs/>
          <w:sz w:val="28"/>
        </w:rPr>
        <w:t>“The Covid-19 pandemic has made it a really difficult year</w:t>
      </w:r>
      <w:r w:rsidR="001D6476" w:rsidRPr="001D6476">
        <w:rPr>
          <w:rFonts w:ascii="Arial" w:hAnsi="Arial" w:cs="Arial"/>
          <w:i/>
          <w:iCs/>
          <w:sz w:val="28"/>
        </w:rPr>
        <w:t xml:space="preserve"> </w:t>
      </w:r>
      <w:r w:rsidRPr="001D6476">
        <w:rPr>
          <w:rFonts w:ascii="Arial" w:hAnsi="Arial" w:cs="Arial"/>
          <w:i/>
          <w:iCs/>
          <w:sz w:val="28"/>
        </w:rPr>
        <w:t>for young people in foster care and the foster carers themselves. It will be great to put the money raised towards a great day out for all the young people and families to give them a well- deserved fun day at the beach.”</w:t>
      </w:r>
    </w:p>
    <w:p w14:paraId="47BC5A31" w14:textId="77777777" w:rsidR="001D6476" w:rsidRPr="001D6476" w:rsidRDefault="001D6476" w:rsidP="007425AE">
      <w:pPr>
        <w:rPr>
          <w:rFonts w:ascii="Arial" w:hAnsi="Arial" w:cs="Arial"/>
          <w:sz w:val="28"/>
        </w:rPr>
      </w:pPr>
    </w:p>
    <w:p w14:paraId="7CBF1829" w14:textId="3FEE57F7" w:rsidR="00076C2A" w:rsidRPr="00E21DBF" w:rsidRDefault="00762ADE" w:rsidP="007772D9">
      <w:pPr>
        <w:pStyle w:val="Heading2"/>
        <w:rPr>
          <w:rFonts w:ascii="Arial" w:hAnsi="Arial" w:cs="Arial"/>
          <w:sz w:val="36"/>
        </w:rPr>
      </w:pPr>
      <w:r>
        <w:rPr>
          <w:rFonts w:ascii="Arial" w:hAnsi="Arial" w:cs="Arial"/>
          <w:sz w:val="36"/>
        </w:rPr>
        <w:t>Ways your business can support us</w:t>
      </w:r>
    </w:p>
    <w:p w14:paraId="247EE571" w14:textId="77777777" w:rsidR="00405902" w:rsidRPr="00405902" w:rsidRDefault="00405902" w:rsidP="00405902">
      <w:pPr>
        <w:rPr>
          <w:rFonts w:ascii="Arial" w:hAnsi="Arial" w:cs="Arial"/>
          <w:sz w:val="28"/>
          <w:u w:val="single"/>
        </w:rPr>
      </w:pPr>
      <w:r w:rsidRPr="00405902">
        <w:rPr>
          <w:rFonts w:ascii="Arial" w:hAnsi="Arial" w:cs="Arial"/>
          <w:sz w:val="28"/>
          <w:u w:val="single"/>
        </w:rPr>
        <w:t>Corporate social responsibility</w:t>
      </w:r>
    </w:p>
    <w:p w14:paraId="3334F0F9" w14:textId="77777777" w:rsidR="00405902" w:rsidRPr="00DF0786" w:rsidRDefault="00405902" w:rsidP="00405902">
      <w:pPr>
        <w:rPr>
          <w:rFonts w:ascii="Arial" w:hAnsi="Arial" w:cs="Arial"/>
          <w:sz w:val="28"/>
        </w:rPr>
      </w:pPr>
      <w:r w:rsidRPr="00DF0786">
        <w:rPr>
          <w:rFonts w:ascii="Arial" w:hAnsi="Arial" w:cs="Arial"/>
          <w:sz w:val="28"/>
        </w:rPr>
        <w:t>You will be fully supported to fulfil your CSR as a business in your community while boosting staff morale and improving staff retention.</w:t>
      </w:r>
    </w:p>
    <w:p w14:paraId="110D60E5" w14:textId="77777777" w:rsidR="00405902" w:rsidRPr="00405902" w:rsidRDefault="00405902" w:rsidP="00405902">
      <w:pPr>
        <w:rPr>
          <w:rFonts w:ascii="Arial" w:hAnsi="Arial" w:cs="Arial"/>
          <w:sz w:val="28"/>
          <w:u w:val="single"/>
        </w:rPr>
      </w:pPr>
      <w:r w:rsidRPr="00405902">
        <w:rPr>
          <w:rFonts w:ascii="Arial" w:hAnsi="Arial" w:cs="Arial"/>
          <w:sz w:val="28"/>
          <w:u w:val="single"/>
        </w:rPr>
        <w:t>Staff volunteering</w:t>
      </w:r>
    </w:p>
    <w:p w14:paraId="494ADBE6" w14:textId="77777777" w:rsidR="00405902" w:rsidRPr="00DF0786" w:rsidRDefault="00405902" w:rsidP="00405902">
      <w:pPr>
        <w:rPr>
          <w:rFonts w:ascii="Arial" w:hAnsi="Arial" w:cs="Arial"/>
          <w:sz w:val="28"/>
        </w:rPr>
      </w:pPr>
      <w:r w:rsidRPr="00DF0786">
        <w:rPr>
          <w:rFonts w:ascii="Arial" w:hAnsi="Arial" w:cs="Arial"/>
          <w:sz w:val="28"/>
        </w:rPr>
        <w:t>Volunteering days supporting our services or fundraising efforts. Could you provide staff for the day to help with a supermarket collection? Or to help at an event?</w:t>
      </w:r>
    </w:p>
    <w:p w14:paraId="47ECF8AE" w14:textId="77777777" w:rsidR="00DF0786" w:rsidRPr="00405902" w:rsidRDefault="00DF0786" w:rsidP="00DF0786">
      <w:pPr>
        <w:rPr>
          <w:rFonts w:ascii="Arial" w:hAnsi="Arial" w:cs="Arial"/>
          <w:sz w:val="28"/>
          <w:u w:val="single"/>
        </w:rPr>
      </w:pPr>
      <w:r w:rsidRPr="00405902">
        <w:rPr>
          <w:rFonts w:ascii="Arial" w:hAnsi="Arial" w:cs="Arial"/>
          <w:sz w:val="28"/>
          <w:u w:val="single"/>
        </w:rPr>
        <w:t>Provide work placements</w:t>
      </w:r>
    </w:p>
    <w:p w14:paraId="69BA6E8C" w14:textId="4AD7A160" w:rsidR="00DF0786" w:rsidRPr="00DF0786" w:rsidRDefault="00DF0786" w:rsidP="00DF0786">
      <w:pPr>
        <w:rPr>
          <w:rFonts w:ascii="Arial" w:hAnsi="Arial" w:cs="Arial"/>
          <w:sz w:val="28"/>
        </w:rPr>
      </w:pPr>
      <w:r w:rsidRPr="00DF0786">
        <w:rPr>
          <w:rFonts w:ascii="Arial" w:hAnsi="Arial" w:cs="Arial"/>
          <w:sz w:val="28"/>
        </w:rPr>
        <w:t>It’s crucial that we provide enriching experiences for the people we support and we can achieve this</w:t>
      </w:r>
      <w:r w:rsidR="002C7EFC">
        <w:rPr>
          <w:rFonts w:ascii="Arial" w:hAnsi="Arial" w:cs="Arial"/>
          <w:sz w:val="28"/>
        </w:rPr>
        <w:t xml:space="preserve"> </w:t>
      </w:r>
      <w:r w:rsidRPr="00DF0786">
        <w:rPr>
          <w:rFonts w:ascii="Arial" w:hAnsi="Arial" w:cs="Arial"/>
          <w:sz w:val="28"/>
        </w:rPr>
        <w:t>by working in partnership with businesses. Could you support us</w:t>
      </w:r>
      <w:r w:rsidR="002C7EFC">
        <w:rPr>
          <w:rFonts w:ascii="Arial" w:hAnsi="Arial" w:cs="Arial"/>
          <w:sz w:val="28"/>
        </w:rPr>
        <w:t xml:space="preserve"> </w:t>
      </w:r>
      <w:r w:rsidRPr="00DF0786">
        <w:rPr>
          <w:rFonts w:ascii="Arial" w:hAnsi="Arial" w:cs="Arial"/>
          <w:sz w:val="28"/>
        </w:rPr>
        <w:t>by offering a young person work experience for just one hour per week?</w:t>
      </w:r>
    </w:p>
    <w:p w14:paraId="35B398DD" w14:textId="30B4CF9E" w:rsidR="00DF0786" w:rsidRPr="00DF0786" w:rsidRDefault="00DF0786" w:rsidP="00DF0786">
      <w:pPr>
        <w:rPr>
          <w:rFonts w:ascii="Arial" w:hAnsi="Arial" w:cs="Arial"/>
          <w:sz w:val="28"/>
        </w:rPr>
      </w:pPr>
      <w:r w:rsidRPr="00DF0786">
        <w:rPr>
          <w:rFonts w:ascii="Arial" w:hAnsi="Arial" w:cs="Arial"/>
          <w:sz w:val="28"/>
        </w:rPr>
        <w:t>Students are risk assessed and</w:t>
      </w:r>
      <w:r w:rsidR="002C7EFC">
        <w:rPr>
          <w:rFonts w:ascii="Arial" w:hAnsi="Arial" w:cs="Arial"/>
          <w:sz w:val="28"/>
        </w:rPr>
        <w:t xml:space="preserve"> </w:t>
      </w:r>
      <w:r w:rsidRPr="00DF0786">
        <w:rPr>
          <w:rFonts w:ascii="Arial" w:hAnsi="Arial" w:cs="Arial"/>
          <w:sz w:val="28"/>
        </w:rPr>
        <w:t>fully supported by trained staff to fulfil their work experience and can provide an invaluable contribution to your workplace. Key areas of interest for our students include catering and</w:t>
      </w:r>
      <w:r w:rsidR="002C7EFC">
        <w:rPr>
          <w:rFonts w:ascii="Arial" w:hAnsi="Arial" w:cs="Arial"/>
          <w:sz w:val="28"/>
        </w:rPr>
        <w:t xml:space="preserve"> </w:t>
      </w:r>
      <w:r w:rsidRPr="00DF0786">
        <w:rPr>
          <w:rFonts w:ascii="Arial" w:hAnsi="Arial" w:cs="Arial"/>
          <w:sz w:val="28"/>
        </w:rPr>
        <w:t>hospitality, construction, IT, and retail, however work experience across any industry can be considered.</w:t>
      </w:r>
    </w:p>
    <w:p w14:paraId="580E5DA9" w14:textId="77777777" w:rsidR="00DF0786" w:rsidRPr="002C7EFC" w:rsidRDefault="00DF0786" w:rsidP="00DF0786">
      <w:pPr>
        <w:rPr>
          <w:rFonts w:ascii="Arial" w:hAnsi="Arial" w:cs="Arial"/>
          <w:sz w:val="28"/>
          <w:u w:val="single"/>
        </w:rPr>
      </w:pPr>
      <w:r w:rsidRPr="002C7EFC">
        <w:rPr>
          <w:rFonts w:ascii="Arial" w:hAnsi="Arial" w:cs="Arial"/>
          <w:sz w:val="28"/>
          <w:u w:val="single"/>
        </w:rPr>
        <w:t>Guest speaker</w:t>
      </w:r>
    </w:p>
    <w:p w14:paraId="0F3C0E71" w14:textId="0DBBCBDD" w:rsidR="00CB59C2" w:rsidRDefault="00DF0786" w:rsidP="00DF0786">
      <w:pPr>
        <w:rPr>
          <w:rFonts w:ascii="Arial" w:hAnsi="Arial" w:cs="Arial"/>
          <w:sz w:val="28"/>
        </w:rPr>
      </w:pPr>
      <w:r w:rsidRPr="00DF0786">
        <w:rPr>
          <w:rFonts w:ascii="Arial" w:hAnsi="Arial" w:cs="Arial"/>
          <w:sz w:val="28"/>
        </w:rPr>
        <w:lastRenderedPageBreak/>
        <w:t>Come and speak to our students, talking about an aspect of your business or career path. These can be arranged face to face or virtually and provide students with crucial insight into the world of work.</w:t>
      </w:r>
    </w:p>
    <w:p w14:paraId="78888FEF" w14:textId="77777777" w:rsidR="00CB59C2" w:rsidRPr="00E21DBF" w:rsidRDefault="00CB59C2" w:rsidP="00DF0786">
      <w:pPr>
        <w:rPr>
          <w:rFonts w:ascii="Arial" w:hAnsi="Arial" w:cs="Arial"/>
          <w:sz w:val="28"/>
        </w:rPr>
      </w:pPr>
    </w:p>
    <w:p w14:paraId="3255EE5C" w14:textId="72C31D3F" w:rsidR="00076C2A" w:rsidRPr="00E21DBF" w:rsidRDefault="00C94A5F" w:rsidP="007772D9">
      <w:pPr>
        <w:pStyle w:val="Heading2"/>
        <w:rPr>
          <w:rFonts w:ascii="Arial" w:hAnsi="Arial" w:cs="Arial"/>
          <w:sz w:val="36"/>
        </w:rPr>
      </w:pPr>
      <w:r>
        <w:rPr>
          <w:rFonts w:ascii="Arial" w:hAnsi="Arial" w:cs="Arial"/>
          <w:sz w:val="36"/>
        </w:rPr>
        <w:t>Future plans</w:t>
      </w:r>
    </w:p>
    <w:p w14:paraId="6BFB7CCF" w14:textId="77777777" w:rsidR="00C94A5F" w:rsidRPr="00E05832" w:rsidRDefault="00C94A5F" w:rsidP="00C94A5F">
      <w:pPr>
        <w:rPr>
          <w:rFonts w:ascii="Arial" w:hAnsi="Arial" w:cs="Arial"/>
          <w:i/>
          <w:iCs/>
          <w:sz w:val="28"/>
        </w:rPr>
      </w:pPr>
      <w:r w:rsidRPr="00E05832">
        <w:rPr>
          <w:rFonts w:ascii="Arial" w:hAnsi="Arial" w:cs="Arial"/>
          <w:i/>
          <w:iCs/>
          <w:sz w:val="28"/>
        </w:rPr>
        <w:t>Our workforce and the people and families we support are shaping our future plans.</w:t>
      </w:r>
    </w:p>
    <w:p w14:paraId="29F00FD4" w14:textId="79770555" w:rsidR="00C94A5F" w:rsidRDefault="00C94A5F" w:rsidP="00C94A5F">
      <w:pPr>
        <w:rPr>
          <w:rFonts w:ascii="Arial" w:hAnsi="Arial" w:cs="Arial"/>
          <w:i/>
          <w:iCs/>
          <w:sz w:val="28"/>
        </w:rPr>
      </w:pPr>
      <w:r w:rsidRPr="00E05832">
        <w:rPr>
          <w:rFonts w:ascii="Arial" w:hAnsi="Arial" w:cs="Arial"/>
          <w:i/>
          <w:iCs/>
          <w:sz w:val="28"/>
        </w:rPr>
        <w:t>We are focusing on key five themes</w:t>
      </w:r>
      <w:r w:rsidR="00DE21EF">
        <w:rPr>
          <w:rFonts w:ascii="Arial" w:hAnsi="Arial" w:cs="Arial"/>
          <w:i/>
          <w:iCs/>
          <w:sz w:val="28"/>
        </w:rPr>
        <w:t>:</w:t>
      </w:r>
    </w:p>
    <w:p w14:paraId="66148B28" w14:textId="1CB3FB4F" w:rsidR="00DE21EF" w:rsidRPr="00346491" w:rsidRDefault="00DE21EF" w:rsidP="00346491">
      <w:pPr>
        <w:pStyle w:val="ListParagraph"/>
        <w:numPr>
          <w:ilvl w:val="0"/>
          <w:numId w:val="5"/>
        </w:numPr>
        <w:rPr>
          <w:rFonts w:ascii="Arial" w:hAnsi="Arial" w:cs="Arial"/>
          <w:sz w:val="28"/>
        </w:rPr>
      </w:pPr>
      <w:r w:rsidRPr="00346491">
        <w:rPr>
          <w:rFonts w:ascii="Arial" w:hAnsi="Arial" w:cs="Arial"/>
          <w:sz w:val="28"/>
        </w:rPr>
        <w:t xml:space="preserve">Our place based, integrated services deliver </w:t>
      </w:r>
      <w:r w:rsidR="00346491" w:rsidRPr="00346491">
        <w:rPr>
          <w:rFonts w:ascii="Arial" w:hAnsi="Arial" w:cs="Arial"/>
          <w:sz w:val="28"/>
        </w:rPr>
        <w:t>high-quality, person-centred</w:t>
      </w:r>
      <w:r w:rsidRPr="00346491">
        <w:rPr>
          <w:rFonts w:ascii="Arial" w:hAnsi="Arial" w:cs="Arial"/>
          <w:sz w:val="28"/>
        </w:rPr>
        <w:t xml:space="preserve"> support. We adapt and evolve to meet the life-long changing needs of people and families.</w:t>
      </w:r>
    </w:p>
    <w:p w14:paraId="4BDC0A38" w14:textId="4FFFD388" w:rsidR="00DE21EF" w:rsidRPr="00346491" w:rsidRDefault="00DE21EF" w:rsidP="00346491">
      <w:pPr>
        <w:pStyle w:val="ListParagraph"/>
        <w:numPr>
          <w:ilvl w:val="0"/>
          <w:numId w:val="5"/>
        </w:numPr>
        <w:rPr>
          <w:rFonts w:ascii="Arial" w:hAnsi="Arial" w:cs="Arial"/>
          <w:sz w:val="28"/>
        </w:rPr>
      </w:pPr>
      <w:r w:rsidRPr="00346491">
        <w:rPr>
          <w:rFonts w:ascii="Arial" w:hAnsi="Arial" w:cs="Arial"/>
          <w:sz w:val="28"/>
        </w:rPr>
        <w:t>We are a trusted partner – we empower people to make positive progress to influence our service development, future policy and provision.</w:t>
      </w:r>
    </w:p>
    <w:p w14:paraId="2462DC54" w14:textId="3DE7AF81" w:rsidR="00346491" w:rsidRPr="00346491" w:rsidRDefault="00346491" w:rsidP="00346491">
      <w:pPr>
        <w:pStyle w:val="ListParagraph"/>
        <w:numPr>
          <w:ilvl w:val="0"/>
          <w:numId w:val="5"/>
        </w:numPr>
        <w:rPr>
          <w:rFonts w:ascii="Arial" w:hAnsi="Arial" w:cs="Arial"/>
          <w:sz w:val="28"/>
        </w:rPr>
      </w:pPr>
      <w:r w:rsidRPr="00346491">
        <w:rPr>
          <w:rFonts w:ascii="Arial" w:hAnsi="Arial" w:cs="Arial"/>
          <w:sz w:val="28"/>
        </w:rPr>
        <w:t>We grow organically and sustainably to meet changing needs. We aim to demonstrate our social, environmental and economic value from everything we do.</w:t>
      </w:r>
    </w:p>
    <w:p w14:paraId="78A54A48" w14:textId="77777777" w:rsidR="00C94A5F" w:rsidRPr="00346491" w:rsidRDefault="00C94A5F" w:rsidP="00346491">
      <w:pPr>
        <w:pStyle w:val="ListParagraph"/>
        <w:numPr>
          <w:ilvl w:val="0"/>
          <w:numId w:val="5"/>
        </w:numPr>
        <w:rPr>
          <w:rFonts w:ascii="Arial" w:hAnsi="Arial" w:cs="Arial"/>
          <w:sz w:val="28"/>
        </w:rPr>
      </w:pPr>
      <w:r w:rsidRPr="00346491">
        <w:rPr>
          <w:rFonts w:ascii="Arial" w:hAnsi="Arial" w:cs="Arial"/>
          <w:sz w:val="28"/>
        </w:rPr>
        <w:t>Our diverse, skilled and motivated workforce treat people equitably and inclusively, they have clear learning and development opportunities. We listen to our workforce and work with our Staff Council to ensure effective engagement.</w:t>
      </w:r>
    </w:p>
    <w:p w14:paraId="02071572" w14:textId="77777777" w:rsidR="00C94A5F" w:rsidRPr="00346491" w:rsidRDefault="00C94A5F" w:rsidP="00346491">
      <w:pPr>
        <w:pStyle w:val="ListParagraph"/>
        <w:numPr>
          <w:ilvl w:val="0"/>
          <w:numId w:val="5"/>
        </w:numPr>
        <w:rPr>
          <w:rFonts w:ascii="Arial" w:hAnsi="Arial" w:cs="Arial"/>
          <w:sz w:val="28"/>
        </w:rPr>
      </w:pPr>
      <w:r w:rsidRPr="00346491">
        <w:rPr>
          <w:rFonts w:ascii="Arial" w:hAnsi="Arial" w:cs="Arial"/>
          <w:sz w:val="28"/>
        </w:rPr>
        <w:t>We will always be dedicated to helping those in need; we work collaboratively and live our values.</w:t>
      </w:r>
    </w:p>
    <w:p w14:paraId="2B33D03A" w14:textId="112FB42E" w:rsidR="00C94A5F" w:rsidRPr="00346491" w:rsidRDefault="00C94A5F" w:rsidP="00C94A5F">
      <w:pPr>
        <w:rPr>
          <w:rFonts w:ascii="Arial" w:hAnsi="Arial" w:cs="Arial"/>
          <w:b/>
          <w:bCs/>
          <w:sz w:val="28"/>
        </w:rPr>
      </w:pPr>
      <w:r w:rsidRPr="00346491">
        <w:rPr>
          <w:rFonts w:ascii="Arial" w:hAnsi="Arial" w:cs="Arial"/>
          <w:b/>
          <w:bCs/>
          <w:sz w:val="28"/>
        </w:rPr>
        <w:t>Mark Lee</w:t>
      </w:r>
      <w:r w:rsidR="00346491" w:rsidRPr="00346491">
        <w:rPr>
          <w:rFonts w:ascii="Arial" w:hAnsi="Arial" w:cs="Arial"/>
          <w:b/>
          <w:bCs/>
          <w:sz w:val="28"/>
        </w:rPr>
        <w:br/>
      </w:r>
      <w:r w:rsidRPr="00346491">
        <w:rPr>
          <w:rFonts w:ascii="Arial" w:hAnsi="Arial" w:cs="Arial"/>
          <w:b/>
          <w:bCs/>
          <w:sz w:val="28"/>
        </w:rPr>
        <w:t>Chief Executive</w:t>
      </w:r>
    </w:p>
    <w:p w14:paraId="0BD1B277" w14:textId="69D2FBD1" w:rsidR="00076C2A" w:rsidRPr="00346491" w:rsidRDefault="00C94A5F" w:rsidP="00C94A5F">
      <w:pPr>
        <w:rPr>
          <w:rFonts w:ascii="Arial" w:hAnsi="Arial" w:cs="Arial"/>
          <w:b/>
          <w:bCs/>
          <w:sz w:val="28"/>
        </w:rPr>
      </w:pPr>
      <w:r w:rsidRPr="00346491">
        <w:rPr>
          <w:rFonts w:ascii="Arial" w:hAnsi="Arial" w:cs="Arial"/>
          <w:b/>
          <w:bCs/>
          <w:sz w:val="28"/>
        </w:rPr>
        <w:t xml:space="preserve">Giles </w:t>
      </w:r>
      <w:proofErr w:type="spellStart"/>
      <w:r w:rsidRPr="00346491">
        <w:rPr>
          <w:rFonts w:ascii="Arial" w:hAnsi="Arial" w:cs="Arial"/>
          <w:b/>
          <w:bCs/>
          <w:sz w:val="28"/>
        </w:rPr>
        <w:t>Gaddum</w:t>
      </w:r>
      <w:proofErr w:type="spellEnd"/>
      <w:r w:rsidR="00346491" w:rsidRPr="00346491">
        <w:rPr>
          <w:rFonts w:ascii="Arial" w:hAnsi="Arial" w:cs="Arial"/>
          <w:b/>
          <w:bCs/>
          <w:sz w:val="28"/>
        </w:rPr>
        <w:br/>
      </w:r>
      <w:r w:rsidRPr="00346491">
        <w:rPr>
          <w:rFonts w:ascii="Arial" w:hAnsi="Arial" w:cs="Arial"/>
          <w:b/>
          <w:bCs/>
          <w:sz w:val="28"/>
        </w:rPr>
        <w:t>Chair of the Board of Trustees</w:t>
      </w:r>
    </w:p>
    <w:p w14:paraId="110C0BED" w14:textId="77777777" w:rsidR="00C32096" w:rsidRPr="00E21DBF" w:rsidRDefault="00C32096" w:rsidP="00076C2A">
      <w:pPr>
        <w:rPr>
          <w:rFonts w:ascii="Arial" w:hAnsi="Arial" w:cs="Arial"/>
          <w:sz w:val="28"/>
          <w:szCs w:val="23"/>
          <w:shd w:val="clear" w:color="auto" w:fill="FAF9F8"/>
        </w:rPr>
      </w:pPr>
    </w:p>
    <w:p w14:paraId="16323142" w14:textId="278A40B1" w:rsidR="00C32096" w:rsidRPr="00E21DBF" w:rsidRDefault="00C32096" w:rsidP="00076C2A">
      <w:pPr>
        <w:rPr>
          <w:rFonts w:ascii="Arial" w:hAnsi="Arial" w:cs="Arial"/>
          <w:sz w:val="32"/>
        </w:rPr>
      </w:pPr>
      <w:r w:rsidRPr="00E21DBF">
        <w:rPr>
          <w:rFonts w:ascii="Arial" w:hAnsi="Arial" w:cs="Arial"/>
          <w:sz w:val="32"/>
        </w:rPr>
        <w:t>To read our latest news, see what events we have coming up or to see our job and volunteering opportunities, visit</w:t>
      </w:r>
      <w:r w:rsidR="001C50BB">
        <w:rPr>
          <w:rFonts w:ascii="Arial" w:hAnsi="Arial" w:cs="Arial"/>
          <w:sz w:val="32"/>
        </w:rPr>
        <w:t>:</w:t>
      </w:r>
      <w:r w:rsidRPr="00E21DBF">
        <w:rPr>
          <w:rFonts w:ascii="Arial" w:hAnsi="Arial" w:cs="Arial"/>
          <w:sz w:val="32"/>
        </w:rPr>
        <w:t xml:space="preserve"> </w:t>
      </w:r>
      <w:hyperlink r:id="rId12" w:history="1">
        <w:r w:rsidRPr="007B31E1">
          <w:rPr>
            <w:rStyle w:val="Hyperlink"/>
            <w:rFonts w:ascii="Arial" w:hAnsi="Arial" w:cs="Arial"/>
            <w:sz w:val="32"/>
          </w:rPr>
          <w:t>togethertrust.org.uk</w:t>
        </w:r>
      </w:hyperlink>
    </w:p>
    <w:p w14:paraId="1E986042" w14:textId="258D70BD" w:rsidR="00C32096" w:rsidRPr="00E21DBF" w:rsidRDefault="00C32096" w:rsidP="00076C2A">
      <w:pPr>
        <w:rPr>
          <w:rFonts w:ascii="Arial" w:hAnsi="Arial" w:cs="Arial"/>
          <w:sz w:val="32"/>
        </w:rPr>
      </w:pPr>
      <w:r w:rsidRPr="00E21DBF">
        <w:rPr>
          <w:rFonts w:ascii="Arial" w:hAnsi="Arial" w:cs="Arial"/>
          <w:sz w:val="32"/>
        </w:rPr>
        <w:t xml:space="preserve">Our Trustee Annual Report and Accounts are available via the Together Trust website at: </w:t>
      </w:r>
      <w:r w:rsidR="001C50BB">
        <w:rPr>
          <w:rFonts w:ascii="Arial" w:hAnsi="Arial" w:cs="Arial"/>
          <w:sz w:val="32"/>
        </w:rPr>
        <w:br/>
      </w:r>
      <w:hyperlink r:id="rId13" w:history="1">
        <w:r w:rsidRPr="007B31E1">
          <w:rPr>
            <w:rStyle w:val="Hyperlink"/>
            <w:rFonts w:ascii="Arial" w:hAnsi="Arial" w:cs="Arial"/>
            <w:sz w:val="32"/>
          </w:rPr>
          <w:t>togethertrust.org.uk/charity-information</w:t>
        </w:r>
      </w:hyperlink>
    </w:p>
    <w:p w14:paraId="56B18F0E" w14:textId="51445487" w:rsidR="00C32096" w:rsidRPr="00E21DBF" w:rsidRDefault="00C32096" w:rsidP="00076C2A">
      <w:pPr>
        <w:rPr>
          <w:rFonts w:ascii="Arial" w:hAnsi="Arial" w:cs="Arial"/>
          <w:sz w:val="32"/>
        </w:rPr>
      </w:pPr>
      <w:r w:rsidRPr="00E21DBF">
        <w:rPr>
          <w:rFonts w:ascii="Arial" w:hAnsi="Arial" w:cs="Arial"/>
          <w:sz w:val="32"/>
        </w:rPr>
        <w:lastRenderedPageBreak/>
        <w:t>A digital copy of this publication can be downloaded at</w:t>
      </w:r>
      <w:r w:rsidR="001C50BB">
        <w:rPr>
          <w:rFonts w:ascii="Arial" w:hAnsi="Arial" w:cs="Arial"/>
          <w:sz w:val="32"/>
        </w:rPr>
        <w:t xml:space="preserve">: </w:t>
      </w:r>
      <w:hyperlink r:id="rId14" w:history="1">
        <w:r w:rsidRPr="007B31E1">
          <w:rPr>
            <w:rStyle w:val="Hyperlink"/>
            <w:rFonts w:ascii="Arial" w:hAnsi="Arial" w:cs="Arial"/>
            <w:sz w:val="32"/>
          </w:rPr>
          <w:t>togethertrust.org.uk/what-we-do</w:t>
        </w:r>
      </w:hyperlink>
    </w:p>
    <w:p w14:paraId="74C9E612" w14:textId="77777777" w:rsidR="00C32096" w:rsidRPr="00E21DBF" w:rsidRDefault="00C32096" w:rsidP="00076C2A">
      <w:pPr>
        <w:rPr>
          <w:rFonts w:ascii="Arial" w:hAnsi="Arial" w:cs="Arial"/>
          <w:sz w:val="32"/>
        </w:rPr>
      </w:pPr>
      <w:r w:rsidRPr="00E21DBF">
        <w:rPr>
          <w:rFonts w:ascii="Arial" w:hAnsi="Arial" w:cs="Arial"/>
          <w:sz w:val="32"/>
        </w:rPr>
        <w:t>Please contact us to request this publication in different languages, braille, large print or audio format.</w:t>
      </w:r>
    </w:p>
    <w:p w14:paraId="008C4684" w14:textId="77777777" w:rsidR="00C32096" w:rsidRPr="00E21DBF" w:rsidRDefault="00C32096" w:rsidP="00076C2A">
      <w:pPr>
        <w:rPr>
          <w:rFonts w:ascii="Arial" w:hAnsi="Arial" w:cs="Arial"/>
          <w:sz w:val="32"/>
        </w:rPr>
      </w:pPr>
      <w:r w:rsidRPr="00E21DBF">
        <w:rPr>
          <w:rFonts w:ascii="Arial" w:hAnsi="Arial" w:cs="Arial"/>
          <w:sz w:val="28"/>
          <w:szCs w:val="20"/>
          <w:shd w:val="clear" w:color="auto" w:fill="FAF9F8"/>
        </w:rPr>
        <w:t xml:space="preserve">Facebook - @SupportTogetherTrust </w:t>
      </w:r>
      <w:r w:rsidRPr="00E21DBF">
        <w:rPr>
          <w:rFonts w:ascii="Arial" w:hAnsi="Arial" w:cs="Arial"/>
          <w:sz w:val="28"/>
          <w:szCs w:val="20"/>
          <w:shd w:val="clear" w:color="auto" w:fill="FAF9F8"/>
        </w:rPr>
        <w:br/>
        <w:t xml:space="preserve">Instagram - @together_trust </w:t>
      </w:r>
      <w:r w:rsidRPr="00E21DBF">
        <w:rPr>
          <w:rFonts w:ascii="Arial" w:hAnsi="Arial" w:cs="Arial"/>
          <w:sz w:val="28"/>
          <w:szCs w:val="20"/>
          <w:shd w:val="clear" w:color="auto" w:fill="FAF9F8"/>
        </w:rPr>
        <w:br/>
        <w:t xml:space="preserve">Twitter - @TogetherTrust </w:t>
      </w:r>
      <w:r w:rsidRPr="00E21DBF">
        <w:rPr>
          <w:rFonts w:ascii="Arial" w:hAnsi="Arial" w:cs="Arial"/>
          <w:sz w:val="28"/>
          <w:szCs w:val="20"/>
          <w:shd w:val="clear" w:color="auto" w:fill="FAF9F8"/>
        </w:rPr>
        <w:br/>
        <w:t xml:space="preserve">LinkedIn - @together-trust </w:t>
      </w:r>
      <w:r w:rsidRPr="00E21DBF">
        <w:rPr>
          <w:rFonts w:ascii="Arial" w:hAnsi="Arial" w:cs="Arial"/>
          <w:sz w:val="28"/>
          <w:szCs w:val="20"/>
          <w:shd w:val="clear" w:color="auto" w:fill="FAF9F8"/>
        </w:rPr>
        <w:br/>
        <w:t xml:space="preserve">YouTube – </w:t>
      </w:r>
      <w:proofErr w:type="spellStart"/>
      <w:r w:rsidRPr="00E21DBF">
        <w:rPr>
          <w:rFonts w:ascii="Arial" w:hAnsi="Arial" w:cs="Arial"/>
          <w:sz w:val="28"/>
          <w:szCs w:val="20"/>
          <w:shd w:val="clear" w:color="auto" w:fill="FAF9F8"/>
        </w:rPr>
        <w:t>thetogethertrust</w:t>
      </w:r>
      <w:proofErr w:type="spellEnd"/>
    </w:p>
    <w:p w14:paraId="2079E0BD" w14:textId="77777777" w:rsidR="00C32096" w:rsidRPr="00E21DBF" w:rsidRDefault="00C32096" w:rsidP="00076C2A">
      <w:pPr>
        <w:rPr>
          <w:rFonts w:ascii="Arial" w:hAnsi="Arial" w:cs="Arial"/>
          <w:sz w:val="28"/>
        </w:rPr>
      </w:pPr>
      <w:r w:rsidRPr="00E21DBF">
        <w:rPr>
          <w:rFonts w:ascii="Arial" w:hAnsi="Arial" w:cs="Arial"/>
          <w:sz w:val="28"/>
        </w:rPr>
        <w:t>Phone number – 0161 283 4848</w:t>
      </w:r>
    </w:p>
    <w:p w14:paraId="7EAF81A2" w14:textId="77777777" w:rsidR="00C32096" w:rsidRPr="00E21DBF" w:rsidRDefault="00C32096" w:rsidP="00076C2A">
      <w:pPr>
        <w:rPr>
          <w:rFonts w:ascii="Arial" w:hAnsi="Arial" w:cs="Arial"/>
          <w:sz w:val="28"/>
        </w:rPr>
      </w:pPr>
      <w:r w:rsidRPr="00E21DBF">
        <w:rPr>
          <w:rFonts w:ascii="Arial" w:hAnsi="Arial" w:cs="Arial"/>
          <w:sz w:val="28"/>
        </w:rPr>
        <w:t xml:space="preserve">Email address – </w:t>
      </w:r>
      <w:hyperlink r:id="rId15" w:history="1">
        <w:r w:rsidRPr="00E21DBF">
          <w:rPr>
            <w:rStyle w:val="Hyperlink"/>
            <w:rFonts w:ascii="Arial" w:hAnsi="Arial" w:cs="Arial"/>
            <w:sz w:val="28"/>
          </w:rPr>
          <w:t>enquires@togethertrust.org.uk</w:t>
        </w:r>
      </w:hyperlink>
    </w:p>
    <w:p w14:paraId="2E0D1A6D" w14:textId="77777777" w:rsidR="00456D00" w:rsidRPr="00076C2A" w:rsidRDefault="00C32096" w:rsidP="00076C2A">
      <w:pPr>
        <w:rPr>
          <w:rFonts w:cstheme="minorHAnsi"/>
          <w:sz w:val="24"/>
          <w:szCs w:val="23"/>
          <w:shd w:val="clear" w:color="auto" w:fill="FAF9F8"/>
        </w:rPr>
      </w:pPr>
      <w:r w:rsidRPr="00E21DBF">
        <w:rPr>
          <w:rFonts w:ascii="Arial" w:hAnsi="Arial" w:cs="Arial"/>
          <w:sz w:val="28"/>
        </w:rPr>
        <w:t>Address – Together Trust, Together Trust Centre, Schools Hill, Cheadle, SK8 1JE</w:t>
      </w:r>
      <w:r w:rsidR="00456D00" w:rsidRPr="00076C2A">
        <w:rPr>
          <w:rFonts w:cstheme="minorHAnsi"/>
          <w:sz w:val="28"/>
        </w:rPr>
        <w:br/>
      </w:r>
    </w:p>
    <w:p w14:paraId="47BB9F7D" w14:textId="77777777" w:rsidR="00AD2EF7" w:rsidRPr="00AD2EF7" w:rsidRDefault="00AD2EF7" w:rsidP="00D26BB1">
      <w:pPr>
        <w:rPr>
          <w:sz w:val="24"/>
        </w:rPr>
      </w:pPr>
    </w:p>
    <w:sectPr w:rsidR="00AD2EF7" w:rsidRPr="00AD2EF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A1F9" w14:textId="77777777" w:rsidR="00BE7A4C" w:rsidRDefault="00BE7A4C" w:rsidP="00E21DBF">
      <w:pPr>
        <w:spacing w:after="0" w:line="240" w:lineRule="auto"/>
      </w:pPr>
      <w:r>
        <w:separator/>
      </w:r>
    </w:p>
  </w:endnote>
  <w:endnote w:type="continuationSeparator" w:id="0">
    <w:p w14:paraId="240EA218" w14:textId="77777777" w:rsidR="00BE7A4C" w:rsidRDefault="00BE7A4C" w:rsidP="00E2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507920"/>
      <w:docPartObj>
        <w:docPartGallery w:val="Page Numbers (Bottom of Page)"/>
        <w:docPartUnique/>
      </w:docPartObj>
    </w:sdtPr>
    <w:sdtEndPr>
      <w:rPr>
        <w:noProof/>
      </w:rPr>
    </w:sdtEndPr>
    <w:sdtContent>
      <w:p w14:paraId="2AAF1349" w14:textId="6813D8A0" w:rsidR="00E21DBF" w:rsidRDefault="00E21DBF">
        <w:pPr>
          <w:pStyle w:val="Footer"/>
        </w:pPr>
        <w:r>
          <w:fldChar w:fldCharType="begin"/>
        </w:r>
        <w:r>
          <w:instrText xml:space="preserve"> PAGE   \* MERGEFORMAT </w:instrText>
        </w:r>
        <w:r>
          <w:fldChar w:fldCharType="separate"/>
        </w:r>
        <w:r w:rsidR="00FB6C86">
          <w:rPr>
            <w:noProof/>
          </w:rPr>
          <w:t>2</w:t>
        </w:r>
        <w:r>
          <w:rPr>
            <w:noProof/>
          </w:rPr>
          <w:fldChar w:fldCharType="end"/>
        </w:r>
      </w:p>
    </w:sdtContent>
  </w:sdt>
  <w:p w14:paraId="1AADC46C" w14:textId="77777777" w:rsidR="00E21DBF" w:rsidRDefault="00E2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339E" w14:textId="77777777" w:rsidR="00BE7A4C" w:rsidRDefault="00BE7A4C" w:rsidP="00E21DBF">
      <w:pPr>
        <w:spacing w:after="0" w:line="240" w:lineRule="auto"/>
      </w:pPr>
      <w:r>
        <w:separator/>
      </w:r>
    </w:p>
  </w:footnote>
  <w:footnote w:type="continuationSeparator" w:id="0">
    <w:p w14:paraId="4095EEF0" w14:textId="77777777" w:rsidR="00BE7A4C" w:rsidRDefault="00BE7A4C" w:rsidP="00E21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07A60"/>
    <w:multiLevelType w:val="hybridMultilevel"/>
    <w:tmpl w:val="2676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5665"/>
    <w:multiLevelType w:val="hybridMultilevel"/>
    <w:tmpl w:val="3AF671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8C2A6C"/>
    <w:multiLevelType w:val="hybridMultilevel"/>
    <w:tmpl w:val="3EDE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30580"/>
    <w:multiLevelType w:val="hybridMultilevel"/>
    <w:tmpl w:val="763C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C32B9B"/>
    <w:multiLevelType w:val="hybridMultilevel"/>
    <w:tmpl w:val="15A2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601"/>
    <w:rsid w:val="000142F3"/>
    <w:rsid w:val="00073896"/>
    <w:rsid w:val="0007511A"/>
    <w:rsid w:val="00076C2A"/>
    <w:rsid w:val="000A3657"/>
    <w:rsid w:val="000A4FDB"/>
    <w:rsid w:val="000A6820"/>
    <w:rsid w:val="000B2BC8"/>
    <w:rsid w:val="000B55CC"/>
    <w:rsid w:val="000D11BC"/>
    <w:rsid w:val="000E359E"/>
    <w:rsid w:val="0010022F"/>
    <w:rsid w:val="001417D4"/>
    <w:rsid w:val="00155454"/>
    <w:rsid w:val="00175A66"/>
    <w:rsid w:val="00182C42"/>
    <w:rsid w:val="001C50BB"/>
    <w:rsid w:val="001C6601"/>
    <w:rsid w:val="001D6476"/>
    <w:rsid w:val="0022604D"/>
    <w:rsid w:val="002C7EFC"/>
    <w:rsid w:val="003274A6"/>
    <w:rsid w:val="00346491"/>
    <w:rsid w:val="003574DF"/>
    <w:rsid w:val="00370890"/>
    <w:rsid w:val="003C15D1"/>
    <w:rsid w:val="003C2F91"/>
    <w:rsid w:val="003D2257"/>
    <w:rsid w:val="00405902"/>
    <w:rsid w:val="00424C41"/>
    <w:rsid w:val="00456D00"/>
    <w:rsid w:val="00463EF6"/>
    <w:rsid w:val="00472E8A"/>
    <w:rsid w:val="004C472E"/>
    <w:rsid w:val="00503D8F"/>
    <w:rsid w:val="00557CE7"/>
    <w:rsid w:val="005C741F"/>
    <w:rsid w:val="00610C32"/>
    <w:rsid w:val="00627D7E"/>
    <w:rsid w:val="00632181"/>
    <w:rsid w:val="00680C3C"/>
    <w:rsid w:val="006D75D5"/>
    <w:rsid w:val="00742245"/>
    <w:rsid w:val="007425AE"/>
    <w:rsid w:val="00762ADE"/>
    <w:rsid w:val="007772D9"/>
    <w:rsid w:val="007B31E1"/>
    <w:rsid w:val="007C4CB2"/>
    <w:rsid w:val="007C7F76"/>
    <w:rsid w:val="007F097B"/>
    <w:rsid w:val="007F60E3"/>
    <w:rsid w:val="00814FA2"/>
    <w:rsid w:val="00841C85"/>
    <w:rsid w:val="0089584A"/>
    <w:rsid w:val="00907D52"/>
    <w:rsid w:val="0091254A"/>
    <w:rsid w:val="00920C9F"/>
    <w:rsid w:val="00930DB0"/>
    <w:rsid w:val="009312F9"/>
    <w:rsid w:val="00964B5F"/>
    <w:rsid w:val="00985BD5"/>
    <w:rsid w:val="009A3A38"/>
    <w:rsid w:val="00A4648B"/>
    <w:rsid w:val="00A6029D"/>
    <w:rsid w:val="00A65840"/>
    <w:rsid w:val="00AB5187"/>
    <w:rsid w:val="00AD2EF7"/>
    <w:rsid w:val="00AD4412"/>
    <w:rsid w:val="00AD5D51"/>
    <w:rsid w:val="00AE02E9"/>
    <w:rsid w:val="00AE4837"/>
    <w:rsid w:val="00AF3ED2"/>
    <w:rsid w:val="00B33DA7"/>
    <w:rsid w:val="00B73E86"/>
    <w:rsid w:val="00BD1B5A"/>
    <w:rsid w:val="00BE7A4C"/>
    <w:rsid w:val="00BF44B8"/>
    <w:rsid w:val="00C25D0F"/>
    <w:rsid w:val="00C31E5A"/>
    <w:rsid w:val="00C32096"/>
    <w:rsid w:val="00C3659D"/>
    <w:rsid w:val="00C94A5F"/>
    <w:rsid w:val="00CB3338"/>
    <w:rsid w:val="00CB59C2"/>
    <w:rsid w:val="00D170F6"/>
    <w:rsid w:val="00D26BB1"/>
    <w:rsid w:val="00DE21EF"/>
    <w:rsid w:val="00DF0786"/>
    <w:rsid w:val="00E05832"/>
    <w:rsid w:val="00E16628"/>
    <w:rsid w:val="00E21DBF"/>
    <w:rsid w:val="00EA3E1D"/>
    <w:rsid w:val="00ED4AF3"/>
    <w:rsid w:val="00F81149"/>
    <w:rsid w:val="00FA2405"/>
    <w:rsid w:val="00FB6C86"/>
    <w:rsid w:val="00FC6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C8A3"/>
  <w15:chartTrackingRefBased/>
  <w15:docId w15:val="{072C753B-5F9D-4385-B150-DBE22821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9"/>
  </w:style>
  <w:style w:type="paragraph" w:styleId="Heading1">
    <w:name w:val="heading 1"/>
    <w:basedOn w:val="Normal"/>
    <w:next w:val="Normal"/>
    <w:link w:val="Heading1Char"/>
    <w:uiPriority w:val="9"/>
    <w:qFormat/>
    <w:rsid w:val="007772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7772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72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72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772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772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772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772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772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CE7"/>
    <w:pPr>
      <w:ind w:left="720"/>
      <w:contextualSpacing/>
    </w:pPr>
  </w:style>
  <w:style w:type="character" w:styleId="Hyperlink">
    <w:name w:val="Hyperlink"/>
    <w:basedOn w:val="DefaultParagraphFont"/>
    <w:uiPriority w:val="99"/>
    <w:unhideWhenUsed/>
    <w:rsid w:val="00456D00"/>
    <w:rPr>
      <w:color w:val="0563C1" w:themeColor="hyperlink"/>
      <w:u w:val="single"/>
    </w:rPr>
  </w:style>
  <w:style w:type="character" w:customStyle="1" w:styleId="Heading1Char">
    <w:name w:val="Heading 1 Char"/>
    <w:basedOn w:val="DefaultParagraphFont"/>
    <w:link w:val="Heading1"/>
    <w:uiPriority w:val="9"/>
    <w:rsid w:val="007772D9"/>
    <w:rPr>
      <w:rFonts w:asciiTheme="majorHAnsi" w:eastAsiaTheme="majorEastAsia" w:hAnsiTheme="majorHAnsi" w:cstheme="majorBidi"/>
      <w:color w:val="1F4E79" w:themeColor="accent1" w:themeShade="80"/>
      <w:sz w:val="36"/>
      <w:szCs w:val="36"/>
    </w:rPr>
  </w:style>
  <w:style w:type="paragraph" w:styleId="TOCHeading">
    <w:name w:val="TOC Heading"/>
    <w:basedOn w:val="Heading1"/>
    <w:next w:val="Normal"/>
    <w:uiPriority w:val="39"/>
    <w:unhideWhenUsed/>
    <w:qFormat/>
    <w:rsid w:val="007772D9"/>
    <w:pPr>
      <w:outlineLvl w:val="9"/>
    </w:pPr>
  </w:style>
  <w:style w:type="character" w:customStyle="1" w:styleId="Heading2Char">
    <w:name w:val="Heading 2 Char"/>
    <w:basedOn w:val="DefaultParagraphFont"/>
    <w:link w:val="Heading2"/>
    <w:uiPriority w:val="9"/>
    <w:rsid w:val="007772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72D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72D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772D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772D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772D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772D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772D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772D9"/>
    <w:pPr>
      <w:spacing w:line="240" w:lineRule="auto"/>
    </w:pPr>
    <w:rPr>
      <w:b/>
      <w:bCs/>
      <w:smallCaps/>
      <w:color w:val="44546A" w:themeColor="text2"/>
    </w:rPr>
  </w:style>
  <w:style w:type="paragraph" w:styleId="Title">
    <w:name w:val="Title"/>
    <w:basedOn w:val="Normal"/>
    <w:next w:val="Normal"/>
    <w:link w:val="TitleChar"/>
    <w:uiPriority w:val="10"/>
    <w:qFormat/>
    <w:rsid w:val="007772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772D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772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772D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772D9"/>
    <w:rPr>
      <w:b/>
      <w:bCs/>
    </w:rPr>
  </w:style>
  <w:style w:type="character" w:styleId="Emphasis">
    <w:name w:val="Emphasis"/>
    <w:basedOn w:val="DefaultParagraphFont"/>
    <w:uiPriority w:val="20"/>
    <w:qFormat/>
    <w:rsid w:val="007772D9"/>
    <w:rPr>
      <w:i/>
      <w:iCs/>
    </w:rPr>
  </w:style>
  <w:style w:type="paragraph" w:styleId="NoSpacing">
    <w:name w:val="No Spacing"/>
    <w:uiPriority w:val="1"/>
    <w:qFormat/>
    <w:rsid w:val="007772D9"/>
    <w:pPr>
      <w:spacing w:after="0" w:line="240" w:lineRule="auto"/>
    </w:pPr>
  </w:style>
  <w:style w:type="paragraph" w:styleId="Quote">
    <w:name w:val="Quote"/>
    <w:basedOn w:val="Normal"/>
    <w:next w:val="Normal"/>
    <w:link w:val="QuoteChar"/>
    <w:uiPriority w:val="29"/>
    <w:qFormat/>
    <w:rsid w:val="007772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772D9"/>
    <w:rPr>
      <w:color w:val="44546A" w:themeColor="text2"/>
      <w:sz w:val="24"/>
      <w:szCs w:val="24"/>
    </w:rPr>
  </w:style>
  <w:style w:type="paragraph" w:styleId="IntenseQuote">
    <w:name w:val="Intense Quote"/>
    <w:basedOn w:val="Normal"/>
    <w:next w:val="Normal"/>
    <w:link w:val="IntenseQuoteChar"/>
    <w:uiPriority w:val="30"/>
    <w:qFormat/>
    <w:rsid w:val="007772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772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772D9"/>
    <w:rPr>
      <w:i/>
      <w:iCs/>
      <w:color w:val="595959" w:themeColor="text1" w:themeTint="A6"/>
    </w:rPr>
  </w:style>
  <w:style w:type="character" w:styleId="IntenseEmphasis">
    <w:name w:val="Intense Emphasis"/>
    <w:basedOn w:val="DefaultParagraphFont"/>
    <w:uiPriority w:val="21"/>
    <w:qFormat/>
    <w:rsid w:val="007772D9"/>
    <w:rPr>
      <w:b/>
      <w:bCs/>
      <w:i/>
      <w:iCs/>
    </w:rPr>
  </w:style>
  <w:style w:type="character" w:styleId="SubtleReference">
    <w:name w:val="Subtle Reference"/>
    <w:basedOn w:val="DefaultParagraphFont"/>
    <w:uiPriority w:val="31"/>
    <w:qFormat/>
    <w:rsid w:val="007772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772D9"/>
    <w:rPr>
      <w:b/>
      <w:bCs/>
      <w:smallCaps/>
      <w:color w:val="44546A" w:themeColor="text2"/>
      <w:u w:val="single"/>
    </w:rPr>
  </w:style>
  <w:style w:type="character" w:styleId="BookTitle">
    <w:name w:val="Book Title"/>
    <w:basedOn w:val="DefaultParagraphFont"/>
    <w:uiPriority w:val="33"/>
    <w:qFormat/>
    <w:rsid w:val="007772D9"/>
    <w:rPr>
      <w:b/>
      <w:bCs/>
      <w:smallCaps/>
      <w:spacing w:val="10"/>
    </w:rPr>
  </w:style>
  <w:style w:type="paragraph" w:styleId="TOC2">
    <w:name w:val="toc 2"/>
    <w:basedOn w:val="Normal"/>
    <w:next w:val="Normal"/>
    <w:autoRedefine/>
    <w:uiPriority w:val="39"/>
    <w:unhideWhenUsed/>
    <w:rsid w:val="007772D9"/>
    <w:pPr>
      <w:spacing w:after="100"/>
      <w:ind w:left="220"/>
    </w:pPr>
  </w:style>
  <w:style w:type="paragraph" w:styleId="Header">
    <w:name w:val="header"/>
    <w:basedOn w:val="Normal"/>
    <w:link w:val="HeaderChar"/>
    <w:uiPriority w:val="99"/>
    <w:unhideWhenUsed/>
    <w:rsid w:val="00E21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DBF"/>
  </w:style>
  <w:style w:type="paragraph" w:styleId="Footer">
    <w:name w:val="footer"/>
    <w:basedOn w:val="Normal"/>
    <w:link w:val="FooterChar"/>
    <w:uiPriority w:val="99"/>
    <w:unhideWhenUsed/>
    <w:rsid w:val="00E21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DBF"/>
  </w:style>
  <w:style w:type="character" w:styleId="UnresolvedMention">
    <w:name w:val="Unresolved Mention"/>
    <w:basedOn w:val="DefaultParagraphFont"/>
    <w:uiPriority w:val="99"/>
    <w:semiHidden/>
    <w:unhideWhenUsed/>
    <w:rsid w:val="00AE4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6255">
      <w:bodyDiv w:val="1"/>
      <w:marLeft w:val="0"/>
      <w:marRight w:val="0"/>
      <w:marTop w:val="0"/>
      <w:marBottom w:val="0"/>
      <w:divBdr>
        <w:top w:val="none" w:sz="0" w:space="0" w:color="auto"/>
        <w:left w:val="none" w:sz="0" w:space="0" w:color="auto"/>
        <w:bottom w:val="none" w:sz="0" w:space="0" w:color="auto"/>
        <w:right w:val="none" w:sz="0" w:space="0" w:color="auto"/>
      </w:divBdr>
      <w:divsChild>
        <w:div w:id="144471378">
          <w:marLeft w:val="0"/>
          <w:marRight w:val="0"/>
          <w:marTop w:val="0"/>
          <w:marBottom w:val="0"/>
          <w:divBdr>
            <w:top w:val="none" w:sz="0" w:space="0" w:color="auto"/>
            <w:left w:val="none" w:sz="0" w:space="0" w:color="auto"/>
            <w:bottom w:val="none" w:sz="0" w:space="0" w:color="auto"/>
            <w:right w:val="none" w:sz="0" w:space="0" w:color="auto"/>
          </w:divBdr>
          <w:divsChild>
            <w:div w:id="702366445">
              <w:marLeft w:val="0"/>
              <w:marRight w:val="0"/>
              <w:marTop w:val="0"/>
              <w:marBottom w:val="0"/>
              <w:divBdr>
                <w:top w:val="none" w:sz="0" w:space="0" w:color="auto"/>
                <w:left w:val="none" w:sz="0" w:space="0" w:color="auto"/>
                <w:bottom w:val="none" w:sz="0" w:space="0" w:color="auto"/>
                <w:right w:val="none" w:sz="0" w:space="0" w:color="auto"/>
              </w:divBdr>
              <w:divsChild>
                <w:div w:id="12340781">
                  <w:marLeft w:val="0"/>
                  <w:marRight w:val="0"/>
                  <w:marTop w:val="0"/>
                  <w:marBottom w:val="0"/>
                  <w:divBdr>
                    <w:top w:val="none" w:sz="0" w:space="0" w:color="auto"/>
                    <w:left w:val="none" w:sz="0" w:space="0" w:color="auto"/>
                    <w:bottom w:val="none" w:sz="0" w:space="0" w:color="auto"/>
                    <w:right w:val="none" w:sz="0" w:space="0" w:color="auto"/>
                  </w:divBdr>
                </w:div>
                <w:div w:id="553543421">
                  <w:marLeft w:val="0"/>
                  <w:marRight w:val="0"/>
                  <w:marTop w:val="0"/>
                  <w:marBottom w:val="0"/>
                  <w:divBdr>
                    <w:top w:val="none" w:sz="0" w:space="0" w:color="auto"/>
                    <w:left w:val="none" w:sz="0" w:space="0" w:color="auto"/>
                    <w:bottom w:val="none" w:sz="0" w:space="0" w:color="auto"/>
                    <w:right w:val="none" w:sz="0" w:space="0" w:color="auto"/>
                  </w:divBdr>
                </w:div>
                <w:div w:id="3237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3360">
      <w:bodyDiv w:val="1"/>
      <w:marLeft w:val="0"/>
      <w:marRight w:val="0"/>
      <w:marTop w:val="0"/>
      <w:marBottom w:val="0"/>
      <w:divBdr>
        <w:top w:val="none" w:sz="0" w:space="0" w:color="auto"/>
        <w:left w:val="none" w:sz="0" w:space="0" w:color="auto"/>
        <w:bottom w:val="none" w:sz="0" w:space="0" w:color="auto"/>
        <w:right w:val="none" w:sz="0" w:space="0" w:color="auto"/>
      </w:divBdr>
      <w:divsChild>
        <w:div w:id="1929803437">
          <w:marLeft w:val="0"/>
          <w:marRight w:val="0"/>
          <w:marTop w:val="0"/>
          <w:marBottom w:val="0"/>
          <w:divBdr>
            <w:top w:val="none" w:sz="0" w:space="0" w:color="auto"/>
            <w:left w:val="none" w:sz="0" w:space="0" w:color="auto"/>
            <w:bottom w:val="none" w:sz="0" w:space="0" w:color="auto"/>
            <w:right w:val="none" w:sz="0" w:space="0" w:color="auto"/>
          </w:divBdr>
          <w:divsChild>
            <w:div w:id="870533031">
              <w:marLeft w:val="0"/>
              <w:marRight w:val="0"/>
              <w:marTop w:val="0"/>
              <w:marBottom w:val="0"/>
              <w:divBdr>
                <w:top w:val="none" w:sz="0" w:space="0" w:color="auto"/>
                <w:left w:val="none" w:sz="0" w:space="0" w:color="auto"/>
                <w:bottom w:val="none" w:sz="0" w:space="0" w:color="auto"/>
                <w:right w:val="none" w:sz="0" w:space="0" w:color="auto"/>
              </w:divBdr>
              <w:divsChild>
                <w:div w:id="3278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8402">
      <w:bodyDiv w:val="1"/>
      <w:marLeft w:val="0"/>
      <w:marRight w:val="0"/>
      <w:marTop w:val="0"/>
      <w:marBottom w:val="0"/>
      <w:divBdr>
        <w:top w:val="none" w:sz="0" w:space="0" w:color="auto"/>
        <w:left w:val="none" w:sz="0" w:space="0" w:color="auto"/>
        <w:bottom w:val="none" w:sz="0" w:space="0" w:color="auto"/>
        <w:right w:val="none" w:sz="0" w:space="0" w:color="auto"/>
      </w:divBdr>
      <w:divsChild>
        <w:div w:id="104470677">
          <w:marLeft w:val="0"/>
          <w:marRight w:val="0"/>
          <w:marTop w:val="0"/>
          <w:marBottom w:val="0"/>
          <w:divBdr>
            <w:top w:val="none" w:sz="0" w:space="0" w:color="auto"/>
            <w:left w:val="none" w:sz="0" w:space="0" w:color="auto"/>
            <w:bottom w:val="none" w:sz="0" w:space="0" w:color="auto"/>
            <w:right w:val="none" w:sz="0" w:space="0" w:color="auto"/>
          </w:divBdr>
          <w:divsChild>
            <w:div w:id="522283332">
              <w:marLeft w:val="0"/>
              <w:marRight w:val="0"/>
              <w:marTop w:val="0"/>
              <w:marBottom w:val="0"/>
              <w:divBdr>
                <w:top w:val="none" w:sz="0" w:space="0" w:color="auto"/>
                <w:left w:val="none" w:sz="0" w:space="0" w:color="auto"/>
                <w:bottom w:val="none" w:sz="0" w:space="0" w:color="auto"/>
                <w:right w:val="none" w:sz="0" w:space="0" w:color="auto"/>
              </w:divBdr>
              <w:divsChild>
                <w:div w:id="614022359">
                  <w:marLeft w:val="0"/>
                  <w:marRight w:val="0"/>
                  <w:marTop w:val="0"/>
                  <w:marBottom w:val="0"/>
                  <w:divBdr>
                    <w:top w:val="none" w:sz="0" w:space="0" w:color="auto"/>
                    <w:left w:val="none" w:sz="0" w:space="0" w:color="auto"/>
                    <w:bottom w:val="none" w:sz="0" w:space="0" w:color="auto"/>
                    <w:right w:val="none" w:sz="0" w:space="0" w:color="auto"/>
                  </w:divBdr>
                  <w:divsChild>
                    <w:div w:id="1179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5567">
      <w:bodyDiv w:val="1"/>
      <w:marLeft w:val="0"/>
      <w:marRight w:val="0"/>
      <w:marTop w:val="0"/>
      <w:marBottom w:val="0"/>
      <w:divBdr>
        <w:top w:val="none" w:sz="0" w:space="0" w:color="auto"/>
        <w:left w:val="none" w:sz="0" w:space="0" w:color="auto"/>
        <w:bottom w:val="none" w:sz="0" w:space="0" w:color="auto"/>
        <w:right w:val="none" w:sz="0" w:space="0" w:color="auto"/>
      </w:divBdr>
      <w:divsChild>
        <w:div w:id="684598913">
          <w:marLeft w:val="0"/>
          <w:marRight w:val="0"/>
          <w:marTop w:val="0"/>
          <w:marBottom w:val="120"/>
          <w:divBdr>
            <w:top w:val="none" w:sz="0" w:space="0" w:color="auto"/>
            <w:left w:val="none" w:sz="0" w:space="0" w:color="auto"/>
            <w:bottom w:val="none" w:sz="0" w:space="0" w:color="auto"/>
            <w:right w:val="none" w:sz="0" w:space="0" w:color="auto"/>
          </w:divBdr>
          <w:divsChild>
            <w:div w:id="1788966107">
              <w:marLeft w:val="0"/>
              <w:marRight w:val="0"/>
              <w:marTop w:val="0"/>
              <w:marBottom w:val="0"/>
              <w:divBdr>
                <w:top w:val="none" w:sz="0" w:space="0" w:color="auto"/>
                <w:left w:val="none" w:sz="0" w:space="0" w:color="auto"/>
                <w:bottom w:val="none" w:sz="0" w:space="0" w:color="auto"/>
                <w:right w:val="none" w:sz="0" w:space="0" w:color="auto"/>
              </w:divBdr>
            </w:div>
          </w:divsChild>
        </w:div>
        <w:div w:id="1426654869">
          <w:marLeft w:val="0"/>
          <w:marRight w:val="0"/>
          <w:marTop w:val="0"/>
          <w:marBottom w:val="120"/>
          <w:divBdr>
            <w:top w:val="none" w:sz="0" w:space="0" w:color="auto"/>
            <w:left w:val="none" w:sz="0" w:space="0" w:color="auto"/>
            <w:bottom w:val="none" w:sz="0" w:space="0" w:color="auto"/>
            <w:right w:val="none" w:sz="0" w:space="0" w:color="auto"/>
          </w:divBdr>
          <w:divsChild>
            <w:div w:id="10550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0785">
      <w:bodyDiv w:val="1"/>
      <w:marLeft w:val="0"/>
      <w:marRight w:val="0"/>
      <w:marTop w:val="0"/>
      <w:marBottom w:val="0"/>
      <w:divBdr>
        <w:top w:val="none" w:sz="0" w:space="0" w:color="auto"/>
        <w:left w:val="none" w:sz="0" w:space="0" w:color="auto"/>
        <w:bottom w:val="none" w:sz="0" w:space="0" w:color="auto"/>
        <w:right w:val="none" w:sz="0" w:space="0" w:color="auto"/>
      </w:divBdr>
      <w:divsChild>
        <w:div w:id="1009674491">
          <w:marLeft w:val="0"/>
          <w:marRight w:val="0"/>
          <w:marTop w:val="0"/>
          <w:marBottom w:val="0"/>
          <w:divBdr>
            <w:top w:val="none" w:sz="0" w:space="0" w:color="auto"/>
            <w:left w:val="none" w:sz="0" w:space="0" w:color="auto"/>
            <w:bottom w:val="none" w:sz="0" w:space="0" w:color="auto"/>
            <w:right w:val="none" w:sz="0" w:space="0" w:color="auto"/>
          </w:divBdr>
          <w:divsChild>
            <w:div w:id="1904482782">
              <w:marLeft w:val="0"/>
              <w:marRight w:val="0"/>
              <w:marTop w:val="0"/>
              <w:marBottom w:val="0"/>
              <w:divBdr>
                <w:top w:val="none" w:sz="0" w:space="0" w:color="auto"/>
                <w:left w:val="none" w:sz="0" w:space="0" w:color="auto"/>
                <w:bottom w:val="none" w:sz="0" w:space="0" w:color="auto"/>
                <w:right w:val="none" w:sz="0" w:space="0" w:color="auto"/>
              </w:divBdr>
              <w:divsChild>
                <w:div w:id="1930235834">
                  <w:marLeft w:val="0"/>
                  <w:marRight w:val="0"/>
                  <w:marTop w:val="0"/>
                  <w:marBottom w:val="0"/>
                  <w:divBdr>
                    <w:top w:val="none" w:sz="0" w:space="0" w:color="auto"/>
                    <w:left w:val="none" w:sz="0" w:space="0" w:color="auto"/>
                    <w:bottom w:val="none" w:sz="0" w:space="0" w:color="auto"/>
                    <w:right w:val="none" w:sz="0" w:space="0" w:color="auto"/>
                  </w:divBdr>
                </w:div>
              </w:divsChild>
            </w:div>
            <w:div w:id="1160930096">
              <w:marLeft w:val="0"/>
              <w:marRight w:val="0"/>
              <w:marTop w:val="0"/>
              <w:marBottom w:val="0"/>
              <w:divBdr>
                <w:top w:val="none" w:sz="0" w:space="0" w:color="auto"/>
                <w:left w:val="none" w:sz="0" w:space="0" w:color="auto"/>
                <w:bottom w:val="none" w:sz="0" w:space="0" w:color="auto"/>
                <w:right w:val="none" w:sz="0" w:space="0" w:color="auto"/>
              </w:divBdr>
              <w:divsChild>
                <w:div w:id="1579515104">
                  <w:marLeft w:val="0"/>
                  <w:marRight w:val="0"/>
                  <w:marTop w:val="0"/>
                  <w:marBottom w:val="0"/>
                  <w:divBdr>
                    <w:top w:val="none" w:sz="0" w:space="0" w:color="auto"/>
                    <w:left w:val="none" w:sz="0" w:space="0" w:color="auto"/>
                    <w:bottom w:val="none" w:sz="0" w:space="0" w:color="auto"/>
                    <w:right w:val="none" w:sz="0" w:space="0" w:color="auto"/>
                  </w:divBdr>
                </w:div>
              </w:divsChild>
            </w:div>
            <w:div w:id="1275475946">
              <w:marLeft w:val="0"/>
              <w:marRight w:val="0"/>
              <w:marTop w:val="0"/>
              <w:marBottom w:val="0"/>
              <w:divBdr>
                <w:top w:val="none" w:sz="0" w:space="0" w:color="auto"/>
                <w:left w:val="none" w:sz="0" w:space="0" w:color="auto"/>
                <w:bottom w:val="none" w:sz="0" w:space="0" w:color="auto"/>
                <w:right w:val="none" w:sz="0" w:space="0" w:color="auto"/>
              </w:divBdr>
              <w:divsChild>
                <w:div w:id="1467625747">
                  <w:marLeft w:val="0"/>
                  <w:marRight w:val="0"/>
                  <w:marTop w:val="0"/>
                  <w:marBottom w:val="0"/>
                  <w:divBdr>
                    <w:top w:val="none" w:sz="0" w:space="0" w:color="auto"/>
                    <w:left w:val="none" w:sz="0" w:space="0" w:color="auto"/>
                    <w:bottom w:val="none" w:sz="0" w:space="0" w:color="auto"/>
                    <w:right w:val="none" w:sz="0" w:space="0" w:color="auto"/>
                  </w:divBdr>
                </w:div>
              </w:divsChild>
            </w:div>
            <w:div w:id="1519614219">
              <w:marLeft w:val="0"/>
              <w:marRight w:val="0"/>
              <w:marTop w:val="0"/>
              <w:marBottom w:val="0"/>
              <w:divBdr>
                <w:top w:val="none" w:sz="0" w:space="0" w:color="auto"/>
                <w:left w:val="none" w:sz="0" w:space="0" w:color="auto"/>
                <w:bottom w:val="none" w:sz="0" w:space="0" w:color="auto"/>
                <w:right w:val="none" w:sz="0" w:space="0" w:color="auto"/>
              </w:divBdr>
              <w:divsChild>
                <w:div w:id="376396665">
                  <w:marLeft w:val="0"/>
                  <w:marRight w:val="0"/>
                  <w:marTop w:val="0"/>
                  <w:marBottom w:val="0"/>
                  <w:divBdr>
                    <w:top w:val="none" w:sz="0" w:space="0" w:color="auto"/>
                    <w:left w:val="none" w:sz="0" w:space="0" w:color="auto"/>
                    <w:bottom w:val="none" w:sz="0" w:space="0" w:color="auto"/>
                    <w:right w:val="none" w:sz="0" w:space="0" w:color="auto"/>
                  </w:divBdr>
                </w:div>
              </w:divsChild>
            </w:div>
            <w:div w:id="526019693">
              <w:marLeft w:val="0"/>
              <w:marRight w:val="0"/>
              <w:marTop w:val="0"/>
              <w:marBottom w:val="0"/>
              <w:divBdr>
                <w:top w:val="none" w:sz="0" w:space="0" w:color="auto"/>
                <w:left w:val="none" w:sz="0" w:space="0" w:color="auto"/>
                <w:bottom w:val="none" w:sz="0" w:space="0" w:color="auto"/>
                <w:right w:val="none" w:sz="0" w:space="0" w:color="auto"/>
              </w:divBdr>
              <w:divsChild>
                <w:div w:id="1457020278">
                  <w:marLeft w:val="0"/>
                  <w:marRight w:val="0"/>
                  <w:marTop w:val="0"/>
                  <w:marBottom w:val="0"/>
                  <w:divBdr>
                    <w:top w:val="none" w:sz="0" w:space="0" w:color="auto"/>
                    <w:left w:val="none" w:sz="0" w:space="0" w:color="auto"/>
                    <w:bottom w:val="none" w:sz="0" w:space="0" w:color="auto"/>
                    <w:right w:val="none" w:sz="0" w:space="0" w:color="auto"/>
                  </w:divBdr>
                </w:div>
              </w:divsChild>
            </w:div>
            <w:div w:id="186603049">
              <w:marLeft w:val="0"/>
              <w:marRight w:val="0"/>
              <w:marTop w:val="0"/>
              <w:marBottom w:val="0"/>
              <w:divBdr>
                <w:top w:val="none" w:sz="0" w:space="0" w:color="auto"/>
                <w:left w:val="none" w:sz="0" w:space="0" w:color="auto"/>
                <w:bottom w:val="none" w:sz="0" w:space="0" w:color="auto"/>
                <w:right w:val="none" w:sz="0" w:space="0" w:color="auto"/>
              </w:divBdr>
              <w:divsChild>
                <w:div w:id="1134719344">
                  <w:marLeft w:val="0"/>
                  <w:marRight w:val="0"/>
                  <w:marTop w:val="0"/>
                  <w:marBottom w:val="0"/>
                  <w:divBdr>
                    <w:top w:val="none" w:sz="0" w:space="0" w:color="auto"/>
                    <w:left w:val="none" w:sz="0" w:space="0" w:color="auto"/>
                    <w:bottom w:val="none" w:sz="0" w:space="0" w:color="auto"/>
                    <w:right w:val="none" w:sz="0" w:space="0" w:color="auto"/>
                  </w:divBdr>
                </w:div>
              </w:divsChild>
            </w:div>
            <w:div w:id="1894190805">
              <w:marLeft w:val="0"/>
              <w:marRight w:val="0"/>
              <w:marTop w:val="0"/>
              <w:marBottom w:val="0"/>
              <w:divBdr>
                <w:top w:val="none" w:sz="0" w:space="0" w:color="auto"/>
                <w:left w:val="none" w:sz="0" w:space="0" w:color="auto"/>
                <w:bottom w:val="none" w:sz="0" w:space="0" w:color="auto"/>
                <w:right w:val="none" w:sz="0" w:space="0" w:color="auto"/>
              </w:divBdr>
              <w:divsChild>
                <w:div w:id="183134271">
                  <w:marLeft w:val="0"/>
                  <w:marRight w:val="0"/>
                  <w:marTop w:val="0"/>
                  <w:marBottom w:val="0"/>
                  <w:divBdr>
                    <w:top w:val="none" w:sz="0" w:space="0" w:color="auto"/>
                    <w:left w:val="none" w:sz="0" w:space="0" w:color="auto"/>
                    <w:bottom w:val="none" w:sz="0" w:space="0" w:color="auto"/>
                    <w:right w:val="none" w:sz="0" w:space="0" w:color="auto"/>
                  </w:divBdr>
                </w:div>
              </w:divsChild>
            </w:div>
            <w:div w:id="788284225">
              <w:marLeft w:val="0"/>
              <w:marRight w:val="0"/>
              <w:marTop w:val="0"/>
              <w:marBottom w:val="0"/>
              <w:divBdr>
                <w:top w:val="none" w:sz="0" w:space="0" w:color="auto"/>
                <w:left w:val="none" w:sz="0" w:space="0" w:color="auto"/>
                <w:bottom w:val="none" w:sz="0" w:space="0" w:color="auto"/>
                <w:right w:val="none" w:sz="0" w:space="0" w:color="auto"/>
              </w:divBdr>
              <w:divsChild>
                <w:div w:id="495656586">
                  <w:marLeft w:val="0"/>
                  <w:marRight w:val="0"/>
                  <w:marTop w:val="0"/>
                  <w:marBottom w:val="0"/>
                  <w:divBdr>
                    <w:top w:val="none" w:sz="0" w:space="0" w:color="auto"/>
                    <w:left w:val="none" w:sz="0" w:space="0" w:color="auto"/>
                    <w:bottom w:val="none" w:sz="0" w:space="0" w:color="auto"/>
                    <w:right w:val="none" w:sz="0" w:space="0" w:color="auto"/>
                  </w:divBdr>
                </w:div>
              </w:divsChild>
            </w:div>
            <w:div w:id="126750179">
              <w:marLeft w:val="0"/>
              <w:marRight w:val="0"/>
              <w:marTop w:val="0"/>
              <w:marBottom w:val="0"/>
              <w:divBdr>
                <w:top w:val="none" w:sz="0" w:space="0" w:color="auto"/>
                <w:left w:val="none" w:sz="0" w:space="0" w:color="auto"/>
                <w:bottom w:val="none" w:sz="0" w:space="0" w:color="auto"/>
                <w:right w:val="none" w:sz="0" w:space="0" w:color="auto"/>
              </w:divBdr>
              <w:divsChild>
                <w:div w:id="985938508">
                  <w:marLeft w:val="0"/>
                  <w:marRight w:val="0"/>
                  <w:marTop w:val="0"/>
                  <w:marBottom w:val="0"/>
                  <w:divBdr>
                    <w:top w:val="none" w:sz="0" w:space="0" w:color="auto"/>
                    <w:left w:val="none" w:sz="0" w:space="0" w:color="auto"/>
                    <w:bottom w:val="none" w:sz="0" w:space="0" w:color="auto"/>
                    <w:right w:val="none" w:sz="0" w:space="0" w:color="auto"/>
                  </w:divBdr>
                </w:div>
              </w:divsChild>
            </w:div>
            <w:div w:id="887380639">
              <w:marLeft w:val="0"/>
              <w:marRight w:val="0"/>
              <w:marTop w:val="0"/>
              <w:marBottom w:val="0"/>
              <w:divBdr>
                <w:top w:val="none" w:sz="0" w:space="0" w:color="auto"/>
                <w:left w:val="none" w:sz="0" w:space="0" w:color="auto"/>
                <w:bottom w:val="none" w:sz="0" w:space="0" w:color="auto"/>
                <w:right w:val="none" w:sz="0" w:space="0" w:color="auto"/>
              </w:divBdr>
              <w:divsChild>
                <w:div w:id="1296449178">
                  <w:marLeft w:val="0"/>
                  <w:marRight w:val="0"/>
                  <w:marTop w:val="0"/>
                  <w:marBottom w:val="0"/>
                  <w:divBdr>
                    <w:top w:val="none" w:sz="0" w:space="0" w:color="auto"/>
                    <w:left w:val="none" w:sz="0" w:space="0" w:color="auto"/>
                    <w:bottom w:val="none" w:sz="0" w:space="0" w:color="auto"/>
                    <w:right w:val="none" w:sz="0" w:space="0" w:color="auto"/>
                  </w:divBdr>
                </w:div>
              </w:divsChild>
            </w:div>
            <w:div w:id="1500654730">
              <w:marLeft w:val="0"/>
              <w:marRight w:val="0"/>
              <w:marTop w:val="0"/>
              <w:marBottom w:val="0"/>
              <w:divBdr>
                <w:top w:val="none" w:sz="0" w:space="0" w:color="auto"/>
                <w:left w:val="none" w:sz="0" w:space="0" w:color="auto"/>
                <w:bottom w:val="none" w:sz="0" w:space="0" w:color="auto"/>
                <w:right w:val="none" w:sz="0" w:space="0" w:color="auto"/>
              </w:divBdr>
              <w:divsChild>
                <w:div w:id="4036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27163">
      <w:bodyDiv w:val="1"/>
      <w:marLeft w:val="0"/>
      <w:marRight w:val="0"/>
      <w:marTop w:val="0"/>
      <w:marBottom w:val="0"/>
      <w:divBdr>
        <w:top w:val="none" w:sz="0" w:space="0" w:color="auto"/>
        <w:left w:val="none" w:sz="0" w:space="0" w:color="auto"/>
        <w:bottom w:val="none" w:sz="0" w:space="0" w:color="auto"/>
        <w:right w:val="none" w:sz="0" w:space="0" w:color="auto"/>
      </w:divBdr>
      <w:divsChild>
        <w:div w:id="1788701063">
          <w:marLeft w:val="0"/>
          <w:marRight w:val="0"/>
          <w:marTop w:val="0"/>
          <w:marBottom w:val="120"/>
          <w:divBdr>
            <w:top w:val="none" w:sz="0" w:space="0" w:color="auto"/>
            <w:left w:val="none" w:sz="0" w:space="0" w:color="auto"/>
            <w:bottom w:val="none" w:sz="0" w:space="0" w:color="auto"/>
            <w:right w:val="none" w:sz="0" w:space="0" w:color="auto"/>
          </w:divBdr>
          <w:divsChild>
            <w:div w:id="3639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7078">
      <w:bodyDiv w:val="1"/>
      <w:marLeft w:val="0"/>
      <w:marRight w:val="0"/>
      <w:marTop w:val="0"/>
      <w:marBottom w:val="0"/>
      <w:divBdr>
        <w:top w:val="none" w:sz="0" w:space="0" w:color="auto"/>
        <w:left w:val="none" w:sz="0" w:space="0" w:color="auto"/>
        <w:bottom w:val="none" w:sz="0" w:space="0" w:color="auto"/>
        <w:right w:val="none" w:sz="0" w:space="0" w:color="auto"/>
      </w:divBdr>
      <w:divsChild>
        <w:div w:id="160899398">
          <w:marLeft w:val="0"/>
          <w:marRight w:val="0"/>
          <w:marTop w:val="0"/>
          <w:marBottom w:val="0"/>
          <w:divBdr>
            <w:top w:val="none" w:sz="0" w:space="0" w:color="auto"/>
            <w:left w:val="none" w:sz="0" w:space="0" w:color="auto"/>
            <w:bottom w:val="none" w:sz="0" w:space="0" w:color="auto"/>
            <w:right w:val="none" w:sz="0" w:space="0" w:color="auto"/>
          </w:divBdr>
          <w:divsChild>
            <w:div w:id="1449927686">
              <w:marLeft w:val="0"/>
              <w:marRight w:val="0"/>
              <w:marTop w:val="0"/>
              <w:marBottom w:val="0"/>
              <w:divBdr>
                <w:top w:val="none" w:sz="0" w:space="0" w:color="auto"/>
                <w:left w:val="none" w:sz="0" w:space="0" w:color="auto"/>
                <w:bottom w:val="none" w:sz="0" w:space="0" w:color="auto"/>
                <w:right w:val="none" w:sz="0" w:space="0" w:color="auto"/>
              </w:divBdr>
              <w:divsChild>
                <w:div w:id="20511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901010">
      <w:bodyDiv w:val="1"/>
      <w:marLeft w:val="0"/>
      <w:marRight w:val="0"/>
      <w:marTop w:val="0"/>
      <w:marBottom w:val="0"/>
      <w:divBdr>
        <w:top w:val="none" w:sz="0" w:space="0" w:color="auto"/>
        <w:left w:val="none" w:sz="0" w:space="0" w:color="auto"/>
        <w:bottom w:val="none" w:sz="0" w:space="0" w:color="auto"/>
        <w:right w:val="none" w:sz="0" w:space="0" w:color="auto"/>
      </w:divBdr>
      <w:divsChild>
        <w:div w:id="808977769">
          <w:marLeft w:val="0"/>
          <w:marRight w:val="0"/>
          <w:marTop w:val="0"/>
          <w:marBottom w:val="0"/>
          <w:divBdr>
            <w:top w:val="none" w:sz="0" w:space="0" w:color="auto"/>
            <w:left w:val="none" w:sz="0" w:space="0" w:color="auto"/>
            <w:bottom w:val="none" w:sz="0" w:space="0" w:color="auto"/>
            <w:right w:val="none" w:sz="0" w:space="0" w:color="auto"/>
          </w:divBdr>
          <w:divsChild>
            <w:div w:id="856967821">
              <w:marLeft w:val="0"/>
              <w:marRight w:val="0"/>
              <w:marTop w:val="0"/>
              <w:marBottom w:val="0"/>
              <w:divBdr>
                <w:top w:val="none" w:sz="0" w:space="0" w:color="auto"/>
                <w:left w:val="none" w:sz="0" w:space="0" w:color="auto"/>
                <w:bottom w:val="none" w:sz="0" w:space="0" w:color="auto"/>
                <w:right w:val="none" w:sz="0" w:space="0" w:color="auto"/>
              </w:divBdr>
              <w:divsChild>
                <w:div w:id="1676033944">
                  <w:marLeft w:val="0"/>
                  <w:marRight w:val="0"/>
                  <w:marTop w:val="0"/>
                  <w:marBottom w:val="0"/>
                  <w:divBdr>
                    <w:top w:val="none" w:sz="0" w:space="0" w:color="auto"/>
                    <w:left w:val="none" w:sz="0" w:space="0" w:color="auto"/>
                    <w:bottom w:val="none" w:sz="0" w:space="0" w:color="auto"/>
                    <w:right w:val="none" w:sz="0" w:space="0" w:color="auto"/>
                  </w:divBdr>
                  <w:divsChild>
                    <w:div w:id="13364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27722">
      <w:bodyDiv w:val="1"/>
      <w:marLeft w:val="0"/>
      <w:marRight w:val="0"/>
      <w:marTop w:val="0"/>
      <w:marBottom w:val="0"/>
      <w:divBdr>
        <w:top w:val="none" w:sz="0" w:space="0" w:color="auto"/>
        <w:left w:val="none" w:sz="0" w:space="0" w:color="auto"/>
        <w:bottom w:val="none" w:sz="0" w:space="0" w:color="auto"/>
        <w:right w:val="none" w:sz="0" w:space="0" w:color="auto"/>
      </w:divBdr>
      <w:divsChild>
        <w:div w:id="1257595408">
          <w:marLeft w:val="0"/>
          <w:marRight w:val="0"/>
          <w:marTop w:val="0"/>
          <w:marBottom w:val="0"/>
          <w:divBdr>
            <w:top w:val="none" w:sz="0" w:space="0" w:color="auto"/>
            <w:left w:val="none" w:sz="0" w:space="0" w:color="auto"/>
            <w:bottom w:val="none" w:sz="0" w:space="0" w:color="auto"/>
            <w:right w:val="none" w:sz="0" w:space="0" w:color="auto"/>
          </w:divBdr>
          <w:divsChild>
            <w:div w:id="1296907799">
              <w:marLeft w:val="0"/>
              <w:marRight w:val="0"/>
              <w:marTop w:val="0"/>
              <w:marBottom w:val="0"/>
              <w:divBdr>
                <w:top w:val="none" w:sz="0" w:space="0" w:color="auto"/>
                <w:left w:val="none" w:sz="0" w:space="0" w:color="auto"/>
                <w:bottom w:val="none" w:sz="0" w:space="0" w:color="auto"/>
                <w:right w:val="none" w:sz="0" w:space="0" w:color="auto"/>
              </w:divBdr>
              <w:divsChild>
                <w:div w:id="1366053770">
                  <w:marLeft w:val="0"/>
                  <w:marRight w:val="0"/>
                  <w:marTop w:val="0"/>
                  <w:marBottom w:val="0"/>
                  <w:divBdr>
                    <w:top w:val="none" w:sz="0" w:space="0" w:color="auto"/>
                    <w:left w:val="none" w:sz="0" w:space="0" w:color="auto"/>
                    <w:bottom w:val="none" w:sz="0" w:space="0" w:color="auto"/>
                    <w:right w:val="none" w:sz="0" w:space="0" w:color="auto"/>
                  </w:divBdr>
                  <w:divsChild>
                    <w:div w:id="645281948">
                      <w:marLeft w:val="0"/>
                      <w:marRight w:val="0"/>
                      <w:marTop w:val="0"/>
                      <w:marBottom w:val="0"/>
                      <w:divBdr>
                        <w:top w:val="none" w:sz="0" w:space="0" w:color="auto"/>
                        <w:left w:val="none" w:sz="0" w:space="0" w:color="auto"/>
                        <w:bottom w:val="none" w:sz="0" w:space="0" w:color="auto"/>
                        <w:right w:val="none" w:sz="0" w:space="0" w:color="auto"/>
                      </w:divBdr>
                    </w:div>
                  </w:divsChild>
                </w:div>
                <w:div w:id="2054039677">
                  <w:marLeft w:val="0"/>
                  <w:marRight w:val="0"/>
                  <w:marTop w:val="0"/>
                  <w:marBottom w:val="0"/>
                  <w:divBdr>
                    <w:top w:val="none" w:sz="0" w:space="0" w:color="auto"/>
                    <w:left w:val="none" w:sz="0" w:space="0" w:color="auto"/>
                    <w:bottom w:val="none" w:sz="0" w:space="0" w:color="auto"/>
                    <w:right w:val="none" w:sz="0" w:space="0" w:color="auto"/>
                  </w:divBdr>
                  <w:divsChild>
                    <w:div w:id="1851793861">
                      <w:marLeft w:val="0"/>
                      <w:marRight w:val="0"/>
                      <w:marTop w:val="0"/>
                      <w:marBottom w:val="0"/>
                      <w:divBdr>
                        <w:top w:val="none" w:sz="0" w:space="0" w:color="auto"/>
                        <w:left w:val="none" w:sz="0" w:space="0" w:color="auto"/>
                        <w:bottom w:val="none" w:sz="0" w:space="0" w:color="auto"/>
                        <w:right w:val="none" w:sz="0" w:space="0" w:color="auto"/>
                      </w:divBdr>
                    </w:div>
                    <w:div w:id="1340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3292">
              <w:marLeft w:val="0"/>
              <w:marRight w:val="0"/>
              <w:marTop w:val="0"/>
              <w:marBottom w:val="0"/>
              <w:divBdr>
                <w:top w:val="none" w:sz="0" w:space="0" w:color="auto"/>
                <w:left w:val="none" w:sz="0" w:space="0" w:color="auto"/>
                <w:bottom w:val="none" w:sz="0" w:space="0" w:color="auto"/>
                <w:right w:val="none" w:sz="0" w:space="0" w:color="auto"/>
              </w:divBdr>
              <w:divsChild>
                <w:div w:id="781533830">
                  <w:marLeft w:val="0"/>
                  <w:marRight w:val="0"/>
                  <w:marTop w:val="0"/>
                  <w:marBottom w:val="0"/>
                  <w:divBdr>
                    <w:top w:val="none" w:sz="0" w:space="0" w:color="auto"/>
                    <w:left w:val="none" w:sz="0" w:space="0" w:color="auto"/>
                    <w:bottom w:val="none" w:sz="0" w:space="0" w:color="auto"/>
                    <w:right w:val="none" w:sz="0" w:space="0" w:color="auto"/>
                  </w:divBdr>
                  <w:divsChild>
                    <w:div w:id="6264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0128">
          <w:marLeft w:val="0"/>
          <w:marRight w:val="0"/>
          <w:marTop w:val="0"/>
          <w:marBottom w:val="0"/>
          <w:divBdr>
            <w:top w:val="none" w:sz="0" w:space="0" w:color="auto"/>
            <w:left w:val="none" w:sz="0" w:space="0" w:color="auto"/>
            <w:bottom w:val="none" w:sz="0" w:space="0" w:color="auto"/>
            <w:right w:val="none" w:sz="0" w:space="0" w:color="auto"/>
          </w:divBdr>
          <w:divsChild>
            <w:div w:id="1574730122">
              <w:marLeft w:val="0"/>
              <w:marRight w:val="0"/>
              <w:marTop w:val="0"/>
              <w:marBottom w:val="0"/>
              <w:divBdr>
                <w:top w:val="none" w:sz="0" w:space="0" w:color="auto"/>
                <w:left w:val="none" w:sz="0" w:space="0" w:color="auto"/>
                <w:bottom w:val="none" w:sz="0" w:space="0" w:color="auto"/>
                <w:right w:val="none" w:sz="0" w:space="0" w:color="auto"/>
              </w:divBdr>
              <w:divsChild>
                <w:div w:id="821190925">
                  <w:marLeft w:val="0"/>
                  <w:marRight w:val="0"/>
                  <w:marTop w:val="0"/>
                  <w:marBottom w:val="0"/>
                  <w:divBdr>
                    <w:top w:val="none" w:sz="0" w:space="0" w:color="auto"/>
                    <w:left w:val="none" w:sz="0" w:space="0" w:color="auto"/>
                    <w:bottom w:val="none" w:sz="0" w:space="0" w:color="auto"/>
                    <w:right w:val="none" w:sz="0" w:space="0" w:color="auto"/>
                  </w:divBdr>
                </w:div>
              </w:divsChild>
            </w:div>
            <w:div w:id="35129854">
              <w:marLeft w:val="0"/>
              <w:marRight w:val="0"/>
              <w:marTop w:val="0"/>
              <w:marBottom w:val="0"/>
              <w:divBdr>
                <w:top w:val="none" w:sz="0" w:space="0" w:color="auto"/>
                <w:left w:val="none" w:sz="0" w:space="0" w:color="auto"/>
                <w:bottom w:val="none" w:sz="0" w:space="0" w:color="auto"/>
                <w:right w:val="none" w:sz="0" w:space="0" w:color="auto"/>
              </w:divBdr>
              <w:divsChild>
                <w:div w:id="1409762896">
                  <w:marLeft w:val="0"/>
                  <w:marRight w:val="0"/>
                  <w:marTop w:val="0"/>
                  <w:marBottom w:val="0"/>
                  <w:divBdr>
                    <w:top w:val="none" w:sz="0" w:space="0" w:color="auto"/>
                    <w:left w:val="none" w:sz="0" w:space="0" w:color="auto"/>
                    <w:bottom w:val="none" w:sz="0" w:space="0" w:color="auto"/>
                    <w:right w:val="none" w:sz="0" w:space="0" w:color="auto"/>
                  </w:divBdr>
                </w:div>
              </w:divsChild>
            </w:div>
            <w:div w:id="770514086">
              <w:marLeft w:val="0"/>
              <w:marRight w:val="0"/>
              <w:marTop w:val="0"/>
              <w:marBottom w:val="0"/>
              <w:divBdr>
                <w:top w:val="none" w:sz="0" w:space="0" w:color="auto"/>
                <w:left w:val="none" w:sz="0" w:space="0" w:color="auto"/>
                <w:bottom w:val="none" w:sz="0" w:space="0" w:color="auto"/>
                <w:right w:val="none" w:sz="0" w:space="0" w:color="auto"/>
              </w:divBdr>
              <w:divsChild>
                <w:div w:id="1734694582">
                  <w:marLeft w:val="0"/>
                  <w:marRight w:val="0"/>
                  <w:marTop w:val="0"/>
                  <w:marBottom w:val="0"/>
                  <w:divBdr>
                    <w:top w:val="none" w:sz="0" w:space="0" w:color="auto"/>
                    <w:left w:val="none" w:sz="0" w:space="0" w:color="auto"/>
                    <w:bottom w:val="none" w:sz="0" w:space="0" w:color="auto"/>
                    <w:right w:val="none" w:sz="0" w:space="0" w:color="auto"/>
                  </w:divBdr>
                </w:div>
              </w:divsChild>
            </w:div>
            <w:div w:id="1796564152">
              <w:marLeft w:val="0"/>
              <w:marRight w:val="0"/>
              <w:marTop w:val="0"/>
              <w:marBottom w:val="0"/>
              <w:divBdr>
                <w:top w:val="none" w:sz="0" w:space="0" w:color="auto"/>
                <w:left w:val="none" w:sz="0" w:space="0" w:color="auto"/>
                <w:bottom w:val="none" w:sz="0" w:space="0" w:color="auto"/>
                <w:right w:val="none" w:sz="0" w:space="0" w:color="auto"/>
              </w:divBdr>
              <w:divsChild>
                <w:div w:id="4417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044555">
      <w:bodyDiv w:val="1"/>
      <w:marLeft w:val="0"/>
      <w:marRight w:val="0"/>
      <w:marTop w:val="0"/>
      <w:marBottom w:val="0"/>
      <w:divBdr>
        <w:top w:val="none" w:sz="0" w:space="0" w:color="auto"/>
        <w:left w:val="none" w:sz="0" w:space="0" w:color="auto"/>
        <w:bottom w:val="none" w:sz="0" w:space="0" w:color="auto"/>
        <w:right w:val="none" w:sz="0" w:space="0" w:color="auto"/>
      </w:divBdr>
      <w:divsChild>
        <w:div w:id="778767207">
          <w:marLeft w:val="0"/>
          <w:marRight w:val="0"/>
          <w:marTop w:val="0"/>
          <w:marBottom w:val="120"/>
          <w:divBdr>
            <w:top w:val="none" w:sz="0" w:space="0" w:color="auto"/>
            <w:left w:val="none" w:sz="0" w:space="0" w:color="auto"/>
            <w:bottom w:val="none" w:sz="0" w:space="0" w:color="auto"/>
            <w:right w:val="none" w:sz="0" w:space="0" w:color="auto"/>
          </w:divBdr>
          <w:divsChild>
            <w:div w:id="782771811">
              <w:marLeft w:val="0"/>
              <w:marRight w:val="0"/>
              <w:marTop w:val="0"/>
              <w:marBottom w:val="0"/>
              <w:divBdr>
                <w:top w:val="none" w:sz="0" w:space="0" w:color="auto"/>
                <w:left w:val="none" w:sz="0" w:space="0" w:color="auto"/>
                <w:bottom w:val="none" w:sz="0" w:space="0" w:color="auto"/>
                <w:right w:val="none" w:sz="0" w:space="0" w:color="auto"/>
              </w:divBdr>
            </w:div>
          </w:divsChild>
        </w:div>
        <w:div w:id="1200321305">
          <w:marLeft w:val="0"/>
          <w:marRight w:val="0"/>
          <w:marTop w:val="0"/>
          <w:marBottom w:val="120"/>
          <w:divBdr>
            <w:top w:val="none" w:sz="0" w:space="0" w:color="auto"/>
            <w:left w:val="none" w:sz="0" w:space="0" w:color="auto"/>
            <w:bottom w:val="none" w:sz="0" w:space="0" w:color="auto"/>
            <w:right w:val="none" w:sz="0" w:space="0" w:color="auto"/>
          </w:divBdr>
          <w:divsChild>
            <w:div w:id="19946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6218">
      <w:bodyDiv w:val="1"/>
      <w:marLeft w:val="0"/>
      <w:marRight w:val="0"/>
      <w:marTop w:val="0"/>
      <w:marBottom w:val="0"/>
      <w:divBdr>
        <w:top w:val="none" w:sz="0" w:space="0" w:color="auto"/>
        <w:left w:val="none" w:sz="0" w:space="0" w:color="auto"/>
        <w:bottom w:val="none" w:sz="0" w:space="0" w:color="auto"/>
        <w:right w:val="none" w:sz="0" w:space="0" w:color="auto"/>
      </w:divBdr>
      <w:divsChild>
        <w:div w:id="1326281187">
          <w:marLeft w:val="0"/>
          <w:marRight w:val="0"/>
          <w:marTop w:val="0"/>
          <w:marBottom w:val="0"/>
          <w:divBdr>
            <w:top w:val="none" w:sz="0" w:space="0" w:color="auto"/>
            <w:left w:val="none" w:sz="0" w:space="0" w:color="auto"/>
            <w:bottom w:val="none" w:sz="0" w:space="0" w:color="auto"/>
            <w:right w:val="none" w:sz="0" w:space="0" w:color="auto"/>
          </w:divBdr>
          <w:divsChild>
            <w:div w:id="1050378175">
              <w:marLeft w:val="0"/>
              <w:marRight w:val="0"/>
              <w:marTop w:val="0"/>
              <w:marBottom w:val="0"/>
              <w:divBdr>
                <w:top w:val="none" w:sz="0" w:space="0" w:color="auto"/>
                <w:left w:val="none" w:sz="0" w:space="0" w:color="auto"/>
                <w:bottom w:val="none" w:sz="0" w:space="0" w:color="auto"/>
                <w:right w:val="none" w:sz="0" w:space="0" w:color="auto"/>
              </w:divBdr>
              <w:divsChild>
                <w:div w:id="14157103">
                  <w:marLeft w:val="0"/>
                  <w:marRight w:val="0"/>
                  <w:marTop w:val="0"/>
                  <w:marBottom w:val="0"/>
                  <w:divBdr>
                    <w:top w:val="none" w:sz="0" w:space="0" w:color="auto"/>
                    <w:left w:val="none" w:sz="0" w:space="0" w:color="auto"/>
                    <w:bottom w:val="none" w:sz="0" w:space="0" w:color="auto"/>
                    <w:right w:val="none" w:sz="0" w:space="0" w:color="auto"/>
                  </w:divBdr>
                </w:div>
                <w:div w:id="1611937494">
                  <w:marLeft w:val="0"/>
                  <w:marRight w:val="0"/>
                  <w:marTop w:val="0"/>
                  <w:marBottom w:val="0"/>
                  <w:divBdr>
                    <w:top w:val="none" w:sz="0" w:space="0" w:color="auto"/>
                    <w:left w:val="none" w:sz="0" w:space="0" w:color="auto"/>
                    <w:bottom w:val="none" w:sz="0" w:space="0" w:color="auto"/>
                    <w:right w:val="none" w:sz="0" w:space="0" w:color="auto"/>
                  </w:divBdr>
                </w:div>
              </w:divsChild>
            </w:div>
            <w:div w:id="1991711385">
              <w:marLeft w:val="0"/>
              <w:marRight w:val="0"/>
              <w:marTop w:val="0"/>
              <w:marBottom w:val="0"/>
              <w:divBdr>
                <w:top w:val="none" w:sz="0" w:space="0" w:color="auto"/>
                <w:left w:val="none" w:sz="0" w:space="0" w:color="auto"/>
                <w:bottom w:val="none" w:sz="0" w:space="0" w:color="auto"/>
                <w:right w:val="none" w:sz="0" w:space="0" w:color="auto"/>
              </w:divBdr>
              <w:divsChild>
                <w:div w:id="1861123054">
                  <w:marLeft w:val="0"/>
                  <w:marRight w:val="0"/>
                  <w:marTop w:val="0"/>
                  <w:marBottom w:val="0"/>
                  <w:divBdr>
                    <w:top w:val="none" w:sz="0" w:space="0" w:color="auto"/>
                    <w:left w:val="none" w:sz="0" w:space="0" w:color="auto"/>
                    <w:bottom w:val="none" w:sz="0" w:space="0" w:color="auto"/>
                    <w:right w:val="none" w:sz="0" w:space="0" w:color="auto"/>
                  </w:divBdr>
                </w:div>
                <w:div w:id="343439569">
                  <w:marLeft w:val="0"/>
                  <w:marRight w:val="0"/>
                  <w:marTop w:val="0"/>
                  <w:marBottom w:val="0"/>
                  <w:divBdr>
                    <w:top w:val="none" w:sz="0" w:space="0" w:color="auto"/>
                    <w:left w:val="none" w:sz="0" w:space="0" w:color="auto"/>
                    <w:bottom w:val="none" w:sz="0" w:space="0" w:color="auto"/>
                    <w:right w:val="none" w:sz="0" w:space="0" w:color="auto"/>
                  </w:divBdr>
                </w:div>
                <w:div w:id="333186972">
                  <w:marLeft w:val="0"/>
                  <w:marRight w:val="0"/>
                  <w:marTop w:val="0"/>
                  <w:marBottom w:val="0"/>
                  <w:divBdr>
                    <w:top w:val="none" w:sz="0" w:space="0" w:color="auto"/>
                    <w:left w:val="none" w:sz="0" w:space="0" w:color="auto"/>
                    <w:bottom w:val="none" w:sz="0" w:space="0" w:color="auto"/>
                    <w:right w:val="none" w:sz="0" w:space="0" w:color="auto"/>
                  </w:divBdr>
                </w:div>
              </w:divsChild>
            </w:div>
            <w:div w:id="568349049">
              <w:marLeft w:val="0"/>
              <w:marRight w:val="0"/>
              <w:marTop w:val="0"/>
              <w:marBottom w:val="0"/>
              <w:divBdr>
                <w:top w:val="none" w:sz="0" w:space="0" w:color="auto"/>
                <w:left w:val="none" w:sz="0" w:space="0" w:color="auto"/>
                <w:bottom w:val="none" w:sz="0" w:space="0" w:color="auto"/>
                <w:right w:val="none" w:sz="0" w:space="0" w:color="auto"/>
              </w:divBdr>
              <w:divsChild>
                <w:div w:id="1722243716">
                  <w:marLeft w:val="0"/>
                  <w:marRight w:val="0"/>
                  <w:marTop w:val="0"/>
                  <w:marBottom w:val="0"/>
                  <w:divBdr>
                    <w:top w:val="none" w:sz="0" w:space="0" w:color="auto"/>
                    <w:left w:val="none" w:sz="0" w:space="0" w:color="auto"/>
                    <w:bottom w:val="none" w:sz="0" w:space="0" w:color="auto"/>
                    <w:right w:val="none" w:sz="0" w:space="0" w:color="auto"/>
                  </w:divBdr>
                </w:div>
                <w:div w:id="290281413">
                  <w:marLeft w:val="0"/>
                  <w:marRight w:val="0"/>
                  <w:marTop w:val="0"/>
                  <w:marBottom w:val="0"/>
                  <w:divBdr>
                    <w:top w:val="none" w:sz="0" w:space="0" w:color="auto"/>
                    <w:left w:val="none" w:sz="0" w:space="0" w:color="auto"/>
                    <w:bottom w:val="none" w:sz="0" w:space="0" w:color="auto"/>
                    <w:right w:val="none" w:sz="0" w:space="0" w:color="auto"/>
                  </w:divBdr>
                </w:div>
                <w:div w:id="1063211705">
                  <w:marLeft w:val="0"/>
                  <w:marRight w:val="0"/>
                  <w:marTop w:val="0"/>
                  <w:marBottom w:val="0"/>
                  <w:divBdr>
                    <w:top w:val="none" w:sz="0" w:space="0" w:color="auto"/>
                    <w:left w:val="none" w:sz="0" w:space="0" w:color="auto"/>
                    <w:bottom w:val="none" w:sz="0" w:space="0" w:color="auto"/>
                    <w:right w:val="none" w:sz="0" w:space="0" w:color="auto"/>
                  </w:divBdr>
                </w:div>
              </w:divsChild>
            </w:div>
            <w:div w:id="576205013">
              <w:marLeft w:val="0"/>
              <w:marRight w:val="0"/>
              <w:marTop w:val="0"/>
              <w:marBottom w:val="0"/>
              <w:divBdr>
                <w:top w:val="none" w:sz="0" w:space="0" w:color="auto"/>
                <w:left w:val="none" w:sz="0" w:space="0" w:color="auto"/>
                <w:bottom w:val="none" w:sz="0" w:space="0" w:color="auto"/>
                <w:right w:val="none" w:sz="0" w:space="0" w:color="auto"/>
              </w:divBdr>
              <w:divsChild>
                <w:div w:id="1051853706">
                  <w:marLeft w:val="0"/>
                  <w:marRight w:val="0"/>
                  <w:marTop w:val="0"/>
                  <w:marBottom w:val="0"/>
                  <w:divBdr>
                    <w:top w:val="none" w:sz="0" w:space="0" w:color="auto"/>
                    <w:left w:val="none" w:sz="0" w:space="0" w:color="auto"/>
                    <w:bottom w:val="none" w:sz="0" w:space="0" w:color="auto"/>
                    <w:right w:val="none" w:sz="0" w:space="0" w:color="auto"/>
                  </w:divBdr>
                </w:div>
                <w:div w:id="1015231222">
                  <w:marLeft w:val="0"/>
                  <w:marRight w:val="0"/>
                  <w:marTop w:val="0"/>
                  <w:marBottom w:val="0"/>
                  <w:divBdr>
                    <w:top w:val="none" w:sz="0" w:space="0" w:color="auto"/>
                    <w:left w:val="none" w:sz="0" w:space="0" w:color="auto"/>
                    <w:bottom w:val="none" w:sz="0" w:space="0" w:color="auto"/>
                    <w:right w:val="none" w:sz="0" w:space="0" w:color="auto"/>
                  </w:divBdr>
                </w:div>
              </w:divsChild>
            </w:div>
            <w:div w:id="154608054">
              <w:marLeft w:val="0"/>
              <w:marRight w:val="0"/>
              <w:marTop w:val="0"/>
              <w:marBottom w:val="0"/>
              <w:divBdr>
                <w:top w:val="none" w:sz="0" w:space="0" w:color="auto"/>
                <w:left w:val="none" w:sz="0" w:space="0" w:color="auto"/>
                <w:bottom w:val="none" w:sz="0" w:space="0" w:color="auto"/>
                <w:right w:val="none" w:sz="0" w:space="0" w:color="auto"/>
              </w:divBdr>
              <w:divsChild>
                <w:div w:id="2067491048">
                  <w:marLeft w:val="0"/>
                  <w:marRight w:val="0"/>
                  <w:marTop w:val="0"/>
                  <w:marBottom w:val="0"/>
                  <w:divBdr>
                    <w:top w:val="none" w:sz="0" w:space="0" w:color="auto"/>
                    <w:left w:val="none" w:sz="0" w:space="0" w:color="auto"/>
                    <w:bottom w:val="none" w:sz="0" w:space="0" w:color="auto"/>
                    <w:right w:val="none" w:sz="0" w:space="0" w:color="auto"/>
                  </w:divBdr>
                </w:div>
                <w:div w:id="7572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837">
      <w:bodyDiv w:val="1"/>
      <w:marLeft w:val="0"/>
      <w:marRight w:val="0"/>
      <w:marTop w:val="0"/>
      <w:marBottom w:val="0"/>
      <w:divBdr>
        <w:top w:val="none" w:sz="0" w:space="0" w:color="auto"/>
        <w:left w:val="none" w:sz="0" w:space="0" w:color="auto"/>
        <w:bottom w:val="none" w:sz="0" w:space="0" w:color="auto"/>
        <w:right w:val="none" w:sz="0" w:space="0" w:color="auto"/>
      </w:divBdr>
      <w:divsChild>
        <w:div w:id="251203980">
          <w:marLeft w:val="0"/>
          <w:marRight w:val="0"/>
          <w:marTop w:val="0"/>
          <w:marBottom w:val="0"/>
          <w:divBdr>
            <w:top w:val="none" w:sz="0" w:space="0" w:color="auto"/>
            <w:left w:val="none" w:sz="0" w:space="0" w:color="auto"/>
            <w:bottom w:val="none" w:sz="0" w:space="0" w:color="auto"/>
            <w:right w:val="none" w:sz="0" w:space="0" w:color="auto"/>
          </w:divBdr>
          <w:divsChild>
            <w:div w:id="386950399">
              <w:marLeft w:val="0"/>
              <w:marRight w:val="0"/>
              <w:marTop w:val="0"/>
              <w:marBottom w:val="0"/>
              <w:divBdr>
                <w:top w:val="none" w:sz="0" w:space="0" w:color="auto"/>
                <w:left w:val="none" w:sz="0" w:space="0" w:color="auto"/>
                <w:bottom w:val="none" w:sz="0" w:space="0" w:color="auto"/>
                <w:right w:val="none" w:sz="0" w:space="0" w:color="auto"/>
              </w:divBdr>
              <w:divsChild>
                <w:div w:id="1545019417">
                  <w:marLeft w:val="0"/>
                  <w:marRight w:val="0"/>
                  <w:marTop w:val="0"/>
                  <w:marBottom w:val="0"/>
                  <w:divBdr>
                    <w:top w:val="none" w:sz="0" w:space="0" w:color="auto"/>
                    <w:left w:val="none" w:sz="0" w:space="0" w:color="auto"/>
                    <w:bottom w:val="none" w:sz="0" w:space="0" w:color="auto"/>
                    <w:right w:val="none" w:sz="0" w:space="0" w:color="auto"/>
                  </w:divBdr>
                </w:div>
                <w:div w:id="1825970145">
                  <w:marLeft w:val="0"/>
                  <w:marRight w:val="0"/>
                  <w:marTop w:val="0"/>
                  <w:marBottom w:val="0"/>
                  <w:divBdr>
                    <w:top w:val="none" w:sz="0" w:space="0" w:color="auto"/>
                    <w:left w:val="none" w:sz="0" w:space="0" w:color="auto"/>
                    <w:bottom w:val="none" w:sz="0" w:space="0" w:color="auto"/>
                    <w:right w:val="none" w:sz="0" w:space="0" w:color="auto"/>
                  </w:divBdr>
                </w:div>
              </w:divsChild>
            </w:div>
            <w:div w:id="1095399435">
              <w:marLeft w:val="0"/>
              <w:marRight w:val="0"/>
              <w:marTop w:val="0"/>
              <w:marBottom w:val="0"/>
              <w:divBdr>
                <w:top w:val="none" w:sz="0" w:space="0" w:color="auto"/>
                <w:left w:val="none" w:sz="0" w:space="0" w:color="auto"/>
                <w:bottom w:val="none" w:sz="0" w:space="0" w:color="auto"/>
                <w:right w:val="none" w:sz="0" w:space="0" w:color="auto"/>
              </w:divBdr>
              <w:divsChild>
                <w:div w:id="820654923">
                  <w:marLeft w:val="0"/>
                  <w:marRight w:val="0"/>
                  <w:marTop w:val="0"/>
                  <w:marBottom w:val="0"/>
                  <w:divBdr>
                    <w:top w:val="none" w:sz="0" w:space="0" w:color="auto"/>
                    <w:left w:val="none" w:sz="0" w:space="0" w:color="auto"/>
                    <w:bottom w:val="none" w:sz="0" w:space="0" w:color="auto"/>
                    <w:right w:val="none" w:sz="0" w:space="0" w:color="auto"/>
                  </w:divBdr>
                </w:div>
                <w:div w:id="1635478017">
                  <w:marLeft w:val="0"/>
                  <w:marRight w:val="0"/>
                  <w:marTop w:val="0"/>
                  <w:marBottom w:val="0"/>
                  <w:divBdr>
                    <w:top w:val="none" w:sz="0" w:space="0" w:color="auto"/>
                    <w:left w:val="none" w:sz="0" w:space="0" w:color="auto"/>
                    <w:bottom w:val="none" w:sz="0" w:space="0" w:color="auto"/>
                    <w:right w:val="none" w:sz="0" w:space="0" w:color="auto"/>
                  </w:divBdr>
                </w:div>
              </w:divsChild>
            </w:div>
            <w:div w:id="367682083">
              <w:marLeft w:val="0"/>
              <w:marRight w:val="0"/>
              <w:marTop w:val="0"/>
              <w:marBottom w:val="0"/>
              <w:divBdr>
                <w:top w:val="none" w:sz="0" w:space="0" w:color="auto"/>
                <w:left w:val="none" w:sz="0" w:space="0" w:color="auto"/>
                <w:bottom w:val="none" w:sz="0" w:space="0" w:color="auto"/>
                <w:right w:val="none" w:sz="0" w:space="0" w:color="auto"/>
              </w:divBdr>
              <w:divsChild>
                <w:div w:id="1625692504">
                  <w:marLeft w:val="0"/>
                  <w:marRight w:val="0"/>
                  <w:marTop w:val="0"/>
                  <w:marBottom w:val="0"/>
                  <w:divBdr>
                    <w:top w:val="none" w:sz="0" w:space="0" w:color="auto"/>
                    <w:left w:val="none" w:sz="0" w:space="0" w:color="auto"/>
                    <w:bottom w:val="none" w:sz="0" w:space="0" w:color="auto"/>
                    <w:right w:val="none" w:sz="0" w:space="0" w:color="auto"/>
                  </w:divBdr>
                </w:div>
                <w:div w:id="1527057432">
                  <w:marLeft w:val="0"/>
                  <w:marRight w:val="0"/>
                  <w:marTop w:val="0"/>
                  <w:marBottom w:val="0"/>
                  <w:divBdr>
                    <w:top w:val="none" w:sz="0" w:space="0" w:color="auto"/>
                    <w:left w:val="none" w:sz="0" w:space="0" w:color="auto"/>
                    <w:bottom w:val="none" w:sz="0" w:space="0" w:color="auto"/>
                    <w:right w:val="none" w:sz="0" w:space="0" w:color="auto"/>
                  </w:divBdr>
                </w:div>
                <w:div w:id="85657609">
                  <w:marLeft w:val="0"/>
                  <w:marRight w:val="0"/>
                  <w:marTop w:val="0"/>
                  <w:marBottom w:val="0"/>
                  <w:divBdr>
                    <w:top w:val="none" w:sz="0" w:space="0" w:color="auto"/>
                    <w:left w:val="none" w:sz="0" w:space="0" w:color="auto"/>
                    <w:bottom w:val="none" w:sz="0" w:space="0" w:color="auto"/>
                    <w:right w:val="none" w:sz="0" w:space="0" w:color="auto"/>
                  </w:divBdr>
                </w:div>
                <w:div w:id="1534229282">
                  <w:marLeft w:val="0"/>
                  <w:marRight w:val="0"/>
                  <w:marTop w:val="0"/>
                  <w:marBottom w:val="0"/>
                  <w:divBdr>
                    <w:top w:val="none" w:sz="0" w:space="0" w:color="auto"/>
                    <w:left w:val="none" w:sz="0" w:space="0" w:color="auto"/>
                    <w:bottom w:val="none" w:sz="0" w:space="0" w:color="auto"/>
                    <w:right w:val="none" w:sz="0" w:space="0" w:color="auto"/>
                  </w:divBdr>
                </w:div>
                <w:div w:id="19252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936">
      <w:bodyDiv w:val="1"/>
      <w:marLeft w:val="0"/>
      <w:marRight w:val="0"/>
      <w:marTop w:val="0"/>
      <w:marBottom w:val="0"/>
      <w:divBdr>
        <w:top w:val="none" w:sz="0" w:space="0" w:color="auto"/>
        <w:left w:val="none" w:sz="0" w:space="0" w:color="auto"/>
        <w:bottom w:val="none" w:sz="0" w:space="0" w:color="auto"/>
        <w:right w:val="none" w:sz="0" w:space="0" w:color="auto"/>
      </w:divBdr>
      <w:divsChild>
        <w:div w:id="209344289">
          <w:marLeft w:val="0"/>
          <w:marRight w:val="0"/>
          <w:marTop w:val="0"/>
          <w:marBottom w:val="0"/>
          <w:divBdr>
            <w:top w:val="none" w:sz="0" w:space="0" w:color="auto"/>
            <w:left w:val="none" w:sz="0" w:space="0" w:color="auto"/>
            <w:bottom w:val="none" w:sz="0" w:space="0" w:color="auto"/>
            <w:right w:val="none" w:sz="0" w:space="0" w:color="auto"/>
          </w:divBdr>
          <w:divsChild>
            <w:div w:id="1352804238">
              <w:marLeft w:val="0"/>
              <w:marRight w:val="0"/>
              <w:marTop w:val="0"/>
              <w:marBottom w:val="0"/>
              <w:divBdr>
                <w:top w:val="none" w:sz="0" w:space="0" w:color="auto"/>
                <w:left w:val="none" w:sz="0" w:space="0" w:color="auto"/>
                <w:bottom w:val="none" w:sz="0" w:space="0" w:color="auto"/>
                <w:right w:val="none" w:sz="0" w:space="0" w:color="auto"/>
              </w:divBdr>
              <w:divsChild>
                <w:div w:id="1399399338">
                  <w:marLeft w:val="0"/>
                  <w:marRight w:val="0"/>
                  <w:marTop w:val="0"/>
                  <w:marBottom w:val="0"/>
                  <w:divBdr>
                    <w:top w:val="none" w:sz="0" w:space="0" w:color="auto"/>
                    <w:left w:val="none" w:sz="0" w:space="0" w:color="auto"/>
                    <w:bottom w:val="none" w:sz="0" w:space="0" w:color="auto"/>
                    <w:right w:val="none" w:sz="0" w:space="0" w:color="auto"/>
                  </w:divBdr>
                  <w:divsChild>
                    <w:div w:id="13835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88851">
      <w:bodyDiv w:val="1"/>
      <w:marLeft w:val="0"/>
      <w:marRight w:val="0"/>
      <w:marTop w:val="0"/>
      <w:marBottom w:val="0"/>
      <w:divBdr>
        <w:top w:val="none" w:sz="0" w:space="0" w:color="auto"/>
        <w:left w:val="none" w:sz="0" w:space="0" w:color="auto"/>
        <w:bottom w:val="none" w:sz="0" w:space="0" w:color="auto"/>
        <w:right w:val="none" w:sz="0" w:space="0" w:color="auto"/>
      </w:divBdr>
      <w:divsChild>
        <w:div w:id="675303528">
          <w:marLeft w:val="0"/>
          <w:marRight w:val="0"/>
          <w:marTop w:val="0"/>
          <w:marBottom w:val="0"/>
          <w:divBdr>
            <w:top w:val="none" w:sz="0" w:space="0" w:color="auto"/>
            <w:left w:val="none" w:sz="0" w:space="0" w:color="auto"/>
            <w:bottom w:val="none" w:sz="0" w:space="0" w:color="auto"/>
            <w:right w:val="none" w:sz="0" w:space="0" w:color="auto"/>
          </w:divBdr>
          <w:divsChild>
            <w:div w:id="347685683">
              <w:marLeft w:val="0"/>
              <w:marRight w:val="0"/>
              <w:marTop w:val="0"/>
              <w:marBottom w:val="0"/>
              <w:divBdr>
                <w:top w:val="none" w:sz="0" w:space="0" w:color="auto"/>
                <w:left w:val="none" w:sz="0" w:space="0" w:color="auto"/>
                <w:bottom w:val="none" w:sz="0" w:space="0" w:color="auto"/>
                <w:right w:val="none" w:sz="0" w:space="0" w:color="auto"/>
              </w:divBdr>
              <w:divsChild>
                <w:div w:id="1845777534">
                  <w:marLeft w:val="0"/>
                  <w:marRight w:val="0"/>
                  <w:marTop w:val="0"/>
                  <w:marBottom w:val="0"/>
                  <w:divBdr>
                    <w:top w:val="none" w:sz="0" w:space="0" w:color="auto"/>
                    <w:left w:val="none" w:sz="0" w:space="0" w:color="auto"/>
                    <w:bottom w:val="none" w:sz="0" w:space="0" w:color="auto"/>
                    <w:right w:val="none" w:sz="0" w:space="0" w:color="auto"/>
                  </w:divBdr>
                  <w:divsChild>
                    <w:div w:id="1434935138">
                      <w:marLeft w:val="0"/>
                      <w:marRight w:val="0"/>
                      <w:marTop w:val="0"/>
                      <w:marBottom w:val="0"/>
                      <w:divBdr>
                        <w:top w:val="none" w:sz="0" w:space="0" w:color="auto"/>
                        <w:left w:val="none" w:sz="0" w:space="0" w:color="auto"/>
                        <w:bottom w:val="none" w:sz="0" w:space="0" w:color="auto"/>
                        <w:right w:val="none" w:sz="0" w:space="0" w:color="auto"/>
                      </w:divBdr>
                    </w:div>
                    <w:div w:id="15810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10965">
      <w:bodyDiv w:val="1"/>
      <w:marLeft w:val="0"/>
      <w:marRight w:val="0"/>
      <w:marTop w:val="0"/>
      <w:marBottom w:val="0"/>
      <w:divBdr>
        <w:top w:val="none" w:sz="0" w:space="0" w:color="auto"/>
        <w:left w:val="none" w:sz="0" w:space="0" w:color="auto"/>
        <w:bottom w:val="none" w:sz="0" w:space="0" w:color="auto"/>
        <w:right w:val="none" w:sz="0" w:space="0" w:color="auto"/>
      </w:divBdr>
      <w:divsChild>
        <w:div w:id="261690725">
          <w:marLeft w:val="0"/>
          <w:marRight w:val="0"/>
          <w:marTop w:val="0"/>
          <w:marBottom w:val="0"/>
          <w:divBdr>
            <w:top w:val="none" w:sz="0" w:space="0" w:color="auto"/>
            <w:left w:val="none" w:sz="0" w:space="0" w:color="auto"/>
            <w:bottom w:val="none" w:sz="0" w:space="0" w:color="auto"/>
            <w:right w:val="none" w:sz="0" w:space="0" w:color="auto"/>
          </w:divBdr>
          <w:divsChild>
            <w:div w:id="1083186519">
              <w:marLeft w:val="0"/>
              <w:marRight w:val="0"/>
              <w:marTop w:val="0"/>
              <w:marBottom w:val="0"/>
              <w:divBdr>
                <w:top w:val="none" w:sz="0" w:space="0" w:color="auto"/>
                <w:left w:val="none" w:sz="0" w:space="0" w:color="auto"/>
                <w:bottom w:val="none" w:sz="0" w:space="0" w:color="auto"/>
                <w:right w:val="none" w:sz="0" w:space="0" w:color="auto"/>
              </w:divBdr>
              <w:divsChild>
                <w:div w:id="326790253">
                  <w:marLeft w:val="0"/>
                  <w:marRight w:val="0"/>
                  <w:marTop w:val="0"/>
                  <w:marBottom w:val="0"/>
                  <w:divBdr>
                    <w:top w:val="none" w:sz="0" w:space="0" w:color="auto"/>
                    <w:left w:val="none" w:sz="0" w:space="0" w:color="auto"/>
                    <w:bottom w:val="none" w:sz="0" w:space="0" w:color="auto"/>
                    <w:right w:val="none" w:sz="0" w:space="0" w:color="auto"/>
                  </w:divBdr>
                </w:div>
                <w:div w:id="1066800795">
                  <w:marLeft w:val="0"/>
                  <w:marRight w:val="0"/>
                  <w:marTop w:val="0"/>
                  <w:marBottom w:val="0"/>
                  <w:divBdr>
                    <w:top w:val="none" w:sz="0" w:space="0" w:color="auto"/>
                    <w:left w:val="none" w:sz="0" w:space="0" w:color="auto"/>
                    <w:bottom w:val="none" w:sz="0" w:space="0" w:color="auto"/>
                    <w:right w:val="none" w:sz="0" w:space="0" w:color="auto"/>
                  </w:divBdr>
                </w:div>
              </w:divsChild>
            </w:div>
            <w:div w:id="1856577696">
              <w:marLeft w:val="0"/>
              <w:marRight w:val="0"/>
              <w:marTop w:val="0"/>
              <w:marBottom w:val="0"/>
              <w:divBdr>
                <w:top w:val="none" w:sz="0" w:space="0" w:color="auto"/>
                <w:left w:val="none" w:sz="0" w:space="0" w:color="auto"/>
                <w:bottom w:val="none" w:sz="0" w:space="0" w:color="auto"/>
                <w:right w:val="none" w:sz="0" w:space="0" w:color="auto"/>
              </w:divBdr>
              <w:divsChild>
                <w:div w:id="546380693">
                  <w:marLeft w:val="0"/>
                  <w:marRight w:val="0"/>
                  <w:marTop w:val="0"/>
                  <w:marBottom w:val="0"/>
                  <w:divBdr>
                    <w:top w:val="none" w:sz="0" w:space="0" w:color="auto"/>
                    <w:left w:val="none" w:sz="0" w:space="0" w:color="auto"/>
                    <w:bottom w:val="none" w:sz="0" w:space="0" w:color="auto"/>
                    <w:right w:val="none" w:sz="0" w:space="0" w:color="auto"/>
                  </w:divBdr>
                </w:div>
                <w:div w:id="1104307020">
                  <w:marLeft w:val="0"/>
                  <w:marRight w:val="0"/>
                  <w:marTop w:val="0"/>
                  <w:marBottom w:val="0"/>
                  <w:divBdr>
                    <w:top w:val="none" w:sz="0" w:space="0" w:color="auto"/>
                    <w:left w:val="none" w:sz="0" w:space="0" w:color="auto"/>
                    <w:bottom w:val="none" w:sz="0" w:space="0" w:color="auto"/>
                    <w:right w:val="none" w:sz="0" w:space="0" w:color="auto"/>
                  </w:divBdr>
                </w:div>
              </w:divsChild>
            </w:div>
            <w:div w:id="213280589">
              <w:marLeft w:val="0"/>
              <w:marRight w:val="0"/>
              <w:marTop w:val="0"/>
              <w:marBottom w:val="0"/>
              <w:divBdr>
                <w:top w:val="none" w:sz="0" w:space="0" w:color="auto"/>
                <w:left w:val="none" w:sz="0" w:space="0" w:color="auto"/>
                <w:bottom w:val="none" w:sz="0" w:space="0" w:color="auto"/>
                <w:right w:val="none" w:sz="0" w:space="0" w:color="auto"/>
              </w:divBdr>
              <w:divsChild>
                <w:div w:id="740182330">
                  <w:marLeft w:val="0"/>
                  <w:marRight w:val="0"/>
                  <w:marTop w:val="0"/>
                  <w:marBottom w:val="0"/>
                  <w:divBdr>
                    <w:top w:val="none" w:sz="0" w:space="0" w:color="auto"/>
                    <w:left w:val="none" w:sz="0" w:space="0" w:color="auto"/>
                    <w:bottom w:val="none" w:sz="0" w:space="0" w:color="auto"/>
                    <w:right w:val="none" w:sz="0" w:space="0" w:color="auto"/>
                  </w:divBdr>
                </w:div>
                <w:div w:id="16112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4988">
      <w:bodyDiv w:val="1"/>
      <w:marLeft w:val="0"/>
      <w:marRight w:val="0"/>
      <w:marTop w:val="0"/>
      <w:marBottom w:val="0"/>
      <w:divBdr>
        <w:top w:val="none" w:sz="0" w:space="0" w:color="auto"/>
        <w:left w:val="none" w:sz="0" w:space="0" w:color="auto"/>
        <w:bottom w:val="none" w:sz="0" w:space="0" w:color="auto"/>
        <w:right w:val="none" w:sz="0" w:space="0" w:color="auto"/>
      </w:divBdr>
      <w:divsChild>
        <w:div w:id="1539393276">
          <w:marLeft w:val="0"/>
          <w:marRight w:val="0"/>
          <w:marTop w:val="0"/>
          <w:marBottom w:val="0"/>
          <w:divBdr>
            <w:top w:val="none" w:sz="0" w:space="0" w:color="auto"/>
            <w:left w:val="none" w:sz="0" w:space="0" w:color="auto"/>
            <w:bottom w:val="none" w:sz="0" w:space="0" w:color="auto"/>
            <w:right w:val="none" w:sz="0" w:space="0" w:color="auto"/>
          </w:divBdr>
          <w:divsChild>
            <w:div w:id="1404134942">
              <w:marLeft w:val="0"/>
              <w:marRight w:val="0"/>
              <w:marTop w:val="0"/>
              <w:marBottom w:val="0"/>
              <w:divBdr>
                <w:top w:val="none" w:sz="0" w:space="0" w:color="auto"/>
                <w:left w:val="none" w:sz="0" w:space="0" w:color="auto"/>
                <w:bottom w:val="none" w:sz="0" w:space="0" w:color="auto"/>
                <w:right w:val="none" w:sz="0" w:space="0" w:color="auto"/>
              </w:divBdr>
              <w:divsChild>
                <w:div w:id="1320035685">
                  <w:marLeft w:val="0"/>
                  <w:marRight w:val="0"/>
                  <w:marTop w:val="0"/>
                  <w:marBottom w:val="0"/>
                  <w:divBdr>
                    <w:top w:val="none" w:sz="0" w:space="0" w:color="auto"/>
                    <w:left w:val="none" w:sz="0" w:space="0" w:color="auto"/>
                    <w:bottom w:val="none" w:sz="0" w:space="0" w:color="auto"/>
                    <w:right w:val="none" w:sz="0" w:space="0" w:color="auto"/>
                  </w:divBdr>
                  <w:divsChild>
                    <w:div w:id="631056265">
                      <w:marLeft w:val="0"/>
                      <w:marRight w:val="0"/>
                      <w:marTop w:val="0"/>
                      <w:marBottom w:val="0"/>
                      <w:divBdr>
                        <w:top w:val="none" w:sz="0" w:space="0" w:color="auto"/>
                        <w:left w:val="none" w:sz="0" w:space="0" w:color="auto"/>
                        <w:bottom w:val="none" w:sz="0" w:space="0" w:color="auto"/>
                        <w:right w:val="none" w:sz="0" w:space="0" w:color="auto"/>
                      </w:divBdr>
                    </w:div>
                  </w:divsChild>
                </w:div>
                <w:div w:id="371732008">
                  <w:marLeft w:val="0"/>
                  <w:marRight w:val="0"/>
                  <w:marTop w:val="0"/>
                  <w:marBottom w:val="0"/>
                  <w:divBdr>
                    <w:top w:val="none" w:sz="0" w:space="0" w:color="auto"/>
                    <w:left w:val="none" w:sz="0" w:space="0" w:color="auto"/>
                    <w:bottom w:val="none" w:sz="0" w:space="0" w:color="auto"/>
                    <w:right w:val="none" w:sz="0" w:space="0" w:color="auto"/>
                  </w:divBdr>
                  <w:divsChild>
                    <w:div w:id="400175014">
                      <w:marLeft w:val="0"/>
                      <w:marRight w:val="0"/>
                      <w:marTop w:val="0"/>
                      <w:marBottom w:val="0"/>
                      <w:divBdr>
                        <w:top w:val="none" w:sz="0" w:space="0" w:color="auto"/>
                        <w:left w:val="none" w:sz="0" w:space="0" w:color="auto"/>
                        <w:bottom w:val="none" w:sz="0" w:space="0" w:color="auto"/>
                        <w:right w:val="none" w:sz="0" w:space="0" w:color="auto"/>
                      </w:divBdr>
                    </w:div>
                    <w:div w:id="27139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9182">
              <w:marLeft w:val="0"/>
              <w:marRight w:val="0"/>
              <w:marTop w:val="0"/>
              <w:marBottom w:val="0"/>
              <w:divBdr>
                <w:top w:val="none" w:sz="0" w:space="0" w:color="auto"/>
                <w:left w:val="none" w:sz="0" w:space="0" w:color="auto"/>
                <w:bottom w:val="none" w:sz="0" w:space="0" w:color="auto"/>
                <w:right w:val="none" w:sz="0" w:space="0" w:color="auto"/>
              </w:divBdr>
              <w:divsChild>
                <w:div w:id="1593466508">
                  <w:marLeft w:val="0"/>
                  <w:marRight w:val="0"/>
                  <w:marTop w:val="0"/>
                  <w:marBottom w:val="0"/>
                  <w:divBdr>
                    <w:top w:val="none" w:sz="0" w:space="0" w:color="auto"/>
                    <w:left w:val="none" w:sz="0" w:space="0" w:color="auto"/>
                    <w:bottom w:val="none" w:sz="0" w:space="0" w:color="auto"/>
                    <w:right w:val="none" w:sz="0" w:space="0" w:color="auto"/>
                  </w:divBdr>
                  <w:divsChild>
                    <w:div w:id="1009066559">
                      <w:marLeft w:val="0"/>
                      <w:marRight w:val="0"/>
                      <w:marTop w:val="0"/>
                      <w:marBottom w:val="0"/>
                      <w:divBdr>
                        <w:top w:val="none" w:sz="0" w:space="0" w:color="auto"/>
                        <w:left w:val="none" w:sz="0" w:space="0" w:color="auto"/>
                        <w:bottom w:val="none" w:sz="0" w:space="0" w:color="auto"/>
                        <w:right w:val="none" w:sz="0" w:space="0" w:color="auto"/>
                      </w:divBdr>
                    </w:div>
                  </w:divsChild>
                </w:div>
                <w:div w:id="899095444">
                  <w:marLeft w:val="0"/>
                  <w:marRight w:val="0"/>
                  <w:marTop w:val="0"/>
                  <w:marBottom w:val="0"/>
                  <w:divBdr>
                    <w:top w:val="none" w:sz="0" w:space="0" w:color="auto"/>
                    <w:left w:val="none" w:sz="0" w:space="0" w:color="auto"/>
                    <w:bottom w:val="none" w:sz="0" w:space="0" w:color="auto"/>
                    <w:right w:val="none" w:sz="0" w:space="0" w:color="auto"/>
                  </w:divBdr>
                  <w:divsChild>
                    <w:div w:id="10671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3782">
          <w:marLeft w:val="0"/>
          <w:marRight w:val="0"/>
          <w:marTop w:val="0"/>
          <w:marBottom w:val="0"/>
          <w:divBdr>
            <w:top w:val="none" w:sz="0" w:space="0" w:color="auto"/>
            <w:left w:val="none" w:sz="0" w:space="0" w:color="auto"/>
            <w:bottom w:val="none" w:sz="0" w:space="0" w:color="auto"/>
            <w:right w:val="none" w:sz="0" w:space="0" w:color="auto"/>
          </w:divBdr>
          <w:divsChild>
            <w:div w:id="2103840853">
              <w:marLeft w:val="0"/>
              <w:marRight w:val="0"/>
              <w:marTop w:val="0"/>
              <w:marBottom w:val="0"/>
              <w:divBdr>
                <w:top w:val="none" w:sz="0" w:space="0" w:color="auto"/>
                <w:left w:val="none" w:sz="0" w:space="0" w:color="auto"/>
                <w:bottom w:val="none" w:sz="0" w:space="0" w:color="auto"/>
                <w:right w:val="none" w:sz="0" w:space="0" w:color="auto"/>
              </w:divBdr>
              <w:divsChild>
                <w:div w:id="1469200598">
                  <w:marLeft w:val="0"/>
                  <w:marRight w:val="0"/>
                  <w:marTop w:val="0"/>
                  <w:marBottom w:val="0"/>
                  <w:divBdr>
                    <w:top w:val="none" w:sz="0" w:space="0" w:color="auto"/>
                    <w:left w:val="none" w:sz="0" w:space="0" w:color="auto"/>
                    <w:bottom w:val="none" w:sz="0" w:space="0" w:color="auto"/>
                    <w:right w:val="none" w:sz="0" w:space="0" w:color="auto"/>
                  </w:divBdr>
                </w:div>
                <w:div w:id="2001808664">
                  <w:marLeft w:val="0"/>
                  <w:marRight w:val="0"/>
                  <w:marTop w:val="0"/>
                  <w:marBottom w:val="0"/>
                  <w:divBdr>
                    <w:top w:val="none" w:sz="0" w:space="0" w:color="auto"/>
                    <w:left w:val="none" w:sz="0" w:space="0" w:color="auto"/>
                    <w:bottom w:val="none" w:sz="0" w:space="0" w:color="auto"/>
                    <w:right w:val="none" w:sz="0" w:space="0" w:color="auto"/>
                  </w:divBdr>
                </w:div>
              </w:divsChild>
            </w:div>
            <w:div w:id="1367026198">
              <w:marLeft w:val="0"/>
              <w:marRight w:val="0"/>
              <w:marTop w:val="0"/>
              <w:marBottom w:val="0"/>
              <w:divBdr>
                <w:top w:val="none" w:sz="0" w:space="0" w:color="auto"/>
                <w:left w:val="none" w:sz="0" w:space="0" w:color="auto"/>
                <w:bottom w:val="none" w:sz="0" w:space="0" w:color="auto"/>
                <w:right w:val="none" w:sz="0" w:space="0" w:color="auto"/>
              </w:divBdr>
              <w:divsChild>
                <w:div w:id="431706790">
                  <w:marLeft w:val="0"/>
                  <w:marRight w:val="0"/>
                  <w:marTop w:val="0"/>
                  <w:marBottom w:val="0"/>
                  <w:divBdr>
                    <w:top w:val="none" w:sz="0" w:space="0" w:color="auto"/>
                    <w:left w:val="none" w:sz="0" w:space="0" w:color="auto"/>
                    <w:bottom w:val="none" w:sz="0" w:space="0" w:color="auto"/>
                    <w:right w:val="none" w:sz="0" w:space="0" w:color="auto"/>
                  </w:divBdr>
                </w:div>
              </w:divsChild>
            </w:div>
            <w:div w:id="1892156213">
              <w:marLeft w:val="0"/>
              <w:marRight w:val="0"/>
              <w:marTop w:val="0"/>
              <w:marBottom w:val="0"/>
              <w:divBdr>
                <w:top w:val="none" w:sz="0" w:space="0" w:color="auto"/>
                <w:left w:val="none" w:sz="0" w:space="0" w:color="auto"/>
                <w:bottom w:val="none" w:sz="0" w:space="0" w:color="auto"/>
                <w:right w:val="none" w:sz="0" w:space="0" w:color="auto"/>
              </w:divBdr>
              <w:divsChild>
                <w:div w:id="407387183">
                  <w:marLeft w:val="0"/>
                  <w:marRight w:val="0"/>
                  <w:marTop w:val="0"/>
                  <w:marBottom w:val="0"/>
                  <w:divBdr>
                    <w:top w:val="none" w:sz="0" w:space="0" w:color="auto"/>
                    <w:left w:val="none" w:sz="0" w:space="0" w:color="auto"/>
                    <w:bottom w:val="none" w:sz="0" w:space="0" w:color="auto"/>
                    <w:right w:val="none" w:sz="0" w:space="0" w:color="auto"/>
                  </w:divBdr>
                </w:div>
              </w:divsChild>
            </w:div>
            <w:div w:id="821654066">
              <w:marLeft w:val="0"/>
              <w:marRight w:val="0"/>
              <w:marTop w:val="0"/>
              <w:marBottom w:val="0"/>
              <w:divBdr>
                <w:top w:val="none" w:sz="0" w:space="0" w:color="auto"/>
                <w:left w:val="none" w:sz="0" w:space="0" w:color="auto"/>
                <w:bottom w:val="none" w:sz="0" w:space="0" w:color="auto"/>
                <w:right w:val="none" w:sz="0" w:space="0" w:color="auto"/>
              </w:divBdr>
              <w:divsChild>
                <w:div w:id="4303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5611">
      <w:bodyDiv w:val="1"/>
      <w:marLeft w:val="0"/>
      <w:marRight w:val="0"/>
      <w:marTop w:val="0"/>
      <w:marBottom w:val="0"/>
      <w:divBdr>
        <w:top w:val="none" w:sz="0" w:space="0" w:color="auto"/>
        <w:left w:val="none" w:sz="0" w:space="0" w:color="auto"/>
        <w:bottom w:val="none" w:sz="0" w:space="0" w:color="auto"/>
        <w:right w:val="none" w:sz="0" w:space="0" w:color="auto"/>
      </w:divBdr>
      <w:divsChild>
        <w:div w:id="1801722435">
          <w:marLeft w:val="0"/>
          <w:marRight w:val="0"/>
          <w:marTop w:val="0"/>
          <w:marBottom w:val="0"/>
          <w:divBdr>
            <w:top w:val="none" w:sz="0" w:space="0" w:color="auto"/>
            <w:left w:val="none" w:sz="0" w:space="0" w:color="auto"/>
            <w:bottom w:val="none" w:sz="0" w:space="0" w:color="auto"/>
            <w:right w:val="none" w:sz="0" w:space="0" w:color="auto"/>
          </w:divBdr>
          <w:divsChild>
            <w:div w:id="848183412">
              <w:marLeft w:val="0"/>
              <w:marRight w:val="0"/>
              <w:marTop w:val="0"/>
              <w:marBottom w:val="0"/>
              <w:divBdr>
                <w:top w:val="none" w:sz="0" w:space="0" w:color="auto"/>
                <w:left w:val="none" w:sz="0" w:space="0" w:color="auto"/>
                <w:bottom w:val="none" w:sz="0" w:space="0" w:color="auto"/>
                <w:right w:val="none" w:sz="0" w:space="0" w:color="auto"/>
              </w:divBdr>
              <w:divsChild>
                <w:div w:id="380327727">
                  <w:marLeft w:val="0"/>
                  <w:marRight w:val="0"/>
                  <w:marTop w:val="0"/>
                  <w:marBottom w:val="0"/>
                  <w:divBdr>
                    <w:top w:val="none" w:sz="0" w:space="0" w:color="auto"/>
                    <w:left w:val="none" w:sz="0" w:space="0" w:color="auto"/>
                    <w:bottom w:val="none" w:sz="0" w:space="0" w:color="auto"/>
                    <w:right w:val="none" w:sz="0" w:space="0" w:color="auto"/>
                  </w:divBdr>
                  <w:divsChild>
                    <w:div w:id="498618110">
                      <w:marLeft w:val="0"/>
                      <w:marRight w:val="0"/>
                      <w:marTop w:val="0"/>
                      <w:marBottom w:val="0"/>
                      <w:divBdr>
                        <w:top w:val="none" w:sz="0" w:space="0" w:color="auto"/>
                        <w:left w:val="none" w:sz="0" w:space="0" w:color="auto"/>
                        <w:bottom w:val="none" w:sz="0" w:space="0" w:color="auto"/>
                        <w:right w:val="none" w:sz="0" w:space="0" w:color="auto"/>
                      </w:divBdr>
                    </w:div>
                  </w:divsChild>
                </w:div>
                <w:div w:id="829060706">
                  <w:marLeft w:val="0"/>
                  <w:marRight w:val="0"/>
                  <w:marTop w:val="0"/>
                  <w:marBottom w:val="0"/>
                  <w:divBdr>
                    <w:top w:val="none" w:sz="0" w:space="0" w:color="auto"/>
                    <w:left w:val="none" w:sz="0" w:space="0" w:color="auto"/>
                    <w:bottom w:val="none" w:sz="0" w:space="0" w:color="auto"/>
                    <w:right w:val="none" w:sz="0" w:space="0" w:color="auto"/>
                  </w:divBdr>
                  <w:divsChild>
                    <w:div w:id="1164392248">
                      <w:marLeft w:val="0"/>
                      <w:marRight w:val="0"/>
                      <w:marTop w:val="0"/>
                      <w:marBottom w:val="0"/>
                      <w:divBdr>
                        <w:top w:val="none" w:sz="0" w:space="0" w:color="auto"/>
                        <w:left w:val="none" w:sz="0" w:space="0" w:color="auto"/>
                        <w:bottom w:val="none" w:sz="0" w:space="0" w:color="auto"/>
                        <w:right w:val="none" w:sz="0" w:space="0" w:color="auto"/>
                      </w:divBdr>
                    </w:div>
                    <w:div w:id="1827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074">
              <w:marLeft w:val="0"/>
              <w:marRight w:val="0"/>
              <w:marTop w:val="0"/>
              <w:marBottom w:val="0"/>
              <w:divBdr>
                <w:top w:val="none" w:sz="0" w:space="0" w:color="auto"/>
                <w:left w:val="none" w:sz="0" w:space="0" w:color="auto"/>
                <w:bottom w:val="none" w:sz="0" w:space="0" w:color="auto"/>
                <w:right w:val="none" w:sz="0" w:space="0" w:color="auto"/>
              </w:divBdr>
              <w:divsChild>
                <w:div w:id="1914389106">
                  <w:marLeft w:val="0"/>
                  <w:marRight w:val="0"/>
                  <w:marTop w:val="0"/>
                  <w:marBottom w:val="0"/>
                  <w:divBdr>
                    <w:top w:val="none" w:sz="0" w:space="0" w:color="auto"/>
                    <w:left w:val="none" w:sz="0" w:space="0" w:color="auto"/>
                    <w:bottom w:val="none" w:sz="0" w:space="0" w:color="auto"/>
                    <w:right w:val="none" w:sz="0" w:space="0" w:color="auto"/>
                  </w:divBdr>
                  <w:divsChild>
                    <w:div w:id="1112702384">
                      <w:marLeft w:val="0"/>
                      <w:marRight w:val="0"/>
                      <w:marTop w:val="0"/>
                      <w:marBottom w:val="0"/>
                      <w:divBdr>
                        <w:top w:val="none" w:sz="0" w:space="0" w:color="auto"/>
                        <w:left w:val="none" w:sz="0" w:space="0" w:color="auto"/>
                        <w:bottom w:val="none" w:sz="0" w:space="0" w:color="auto"/>
                        <w:right w:val="none" w:sz="0" w:space="0" w:color="auto"/>
                      </w:divBdr>
                    </w:div>
                  </w:divsChild>
                </w:div>
                <w:div w:id="12417976">
                  <w:marLeft w:val="0"/>
                  <w:marRight w:val="0"/>
                  <w:marTop w:val="0"/>
                  <w:marBottom w:val="0"/>
                  <w:divBdr>
                    <w:top w:val="none" w:sz="0" w:space="0" w:color="auto"/>
                    <w:left w:val="none" w:sz="0" w:space="0" w:color="auto"/>
                    <w:bottom w:val="none" w:sz="0" w:space="0" w:color="auto"/>
                    <w:right w:val="none" w:sz="0" w:space="0" w:color="auto"/>
                  </w:divBdr>
                  <w:divsChild>
                    <w:div w:id="5582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203">
          <w:marLeft w:val="0"/>
          <w:marRight w:val="0"/>
          <w:marTop w:val="0"/>
          <w:marBottom w:val="0"/>
          <w:divBdr>
            <w:top w:val="none" w:sz="0" w:space="0" w:color="auto"/>
            <w:left w:val="none" w:sz="0" w:space="0" w:color="auto"/>
            <w:bottom w:val="none" w:sz="0" w:space="0" w:color="auto"/>
            <w:right w:val="none" w:sz="0" w:space="0" w:color="auto"/>
          </w:divBdr>
          <w:divsChild>
            <w:div w:id="157886061">
              <w:marLeft w:val="0"/>
              <w:marRight w:val="0"/>
              <w:marTop w:val="0"/>
              <w:marBottom w:val="0"/>
              <w:divBdr>
                <w:top w:val="none" w:sz="0" w:space="0" w:color="auto"/>
                <w:left w:val="none" w:sz="0" w:space="0" w:color="auto"/>
                <w:bottom w:val="none" w:sz="0" w:space="0" w:color="auto"/>
                <w:right w:val="none" w:sz="0" w:space="0" w:color="auto"/>
              </w:divBdr>
              <w:divsChild>
                <w:div w:id="451168673">
                  <w:marLeft w:val="0"/>
                  <w:marRight w:val="0"/>
                  <w:marTop w:val="0"/>
                  <w:marBottom w:val="0"/>
                  <w:divBdr>
                    <w:top w:val="none" w:sz="0" w:space="0" w:color="auto"/>
                    <w:left w:val="none" w:sz="0" w:space="0" w:color="auto"/>
                    <w:bottom w:val="none" w:sz="0" w:space="0" w:color="auto"/>
                    <w:right w:val="none" w:sz="0" w:space="0" w:color="auto"/>
                  </w:divBdr>
                </w:div>
                <w:div w:id="968514213">
                  <w:marLeft w:val="0"/>
                  <w:marRight w:val="0"/>
                  <w:marTop w:val="0"/>
                  <w:marBottom w:val="0"/>
                  <w:divBdr>
                    <w:top w:val="none" w:sz="0" w:space="0" w:color="auto"/>
                    <w:left w:val="none" w:sz="0" w:space="0" w:color="auto"/>
                    <w:bottom w:val="none" w:sz="0" w:space="0" w:color="auto"/>
                    <w:right w:val="none" w:sz="0" w:space="0" w:color="auto"/>
                  </w:divBdr>
                </w:div>
              </w:divsChild>
            </w:div>
            <w:div w:id="1582327223">
              <w:marLeft w:val="0"/>
              <w:marRight w:val="0"/>
              <w:marTop w:val="0"/>
              <w:marBottom w:val="0"/>
              <w:divBdr>
                <w:top w:val="none" w:sz="0" w:space="0" w:color="auto"/>
                <w:left w:val="none" w:sz="0" w:space="0" w:color="auto"/>
                <w:bottom w:val="none" w:sz="0" w:space="0" w:color="auto"/>
                <w:right w:val="none" w:sz="0" w:space="0" w:color="auto"/>
              </w:divBdr>
              <w:divsChild>
                <w:div w:id="897520851">
                  <w:marLeft w:val="0"/>
                  <w:marRight w:val="0"/>
                  <w:marTop w:val="0"/>
                  <w:marBottom w:val="0"/>
                  <w:divBdr>
                    <w:top w:val="none" w:sz="0" w:space="0" w:color="auto"/>
                    <w:left w:val="none" w:sz="0" w:space="0" w:color="auto"/>
                    <w:bottom w:val="none" w:sz="0" w:space="0" w:color="auto"/>
                    <w:right w:val="none" w:sz="0" w:space="0" w:color="auto"/>
                  </w:divBdr>
                </w:div>
              </w:divsChild>
            </w:div>
            <w:div w:id="1690569200">
              <w:marLeft w:val="0"/>
              <w:marRight w:val="0"/>
              <w:marTop w:val="0"/>
              <w:marBottom w:val="0"/>
              <w:divBdr>
                <w:top w:val="none" w:sz="0" w:space="0" w:color="auto"/>
                <w:left w:val="none" w:sz="0" w:space="0" w:color="auto"/>
                <w:bottom w:val="none" w:sz="0" w:space="0" w:color="auto"/>
                <w:right w:val="none" w:sz="0" w:space="0" w:color="auto"/>
              </w:divBdr>
              <w:divsChild>
                <w:div w:id="1224828738">
                  <w:marLeft w:val="0"/>
                  <w:marRight w:val="0"/>
                  <w:marTop w:val="0"/>
                  <w:marBottom w:val="0"/>
                  <w:divBdr>
                    <w:top w:val="none" w:sz="0" w:space="0" w:color="auto"/>
                    <w:left w:val="none" w:sz="0" w:space="0" w:color="auto"/>
                    <w:bottom w:val="none" w:sz="0" w:space="0" w:color="auto"/>
                    <w:right w:val="none" w:sz="0" w:space="0" w:color="auto"/>
                  </w:divBdr>
                </w:div>
              </w:divsChild>
            </w:div>
            <w:div w:id="421799868">
              <w:marLeft w:val="0"/>
              <w:marRight w:val="0"/>
              <w:marTop w:val="0"/>
              <w:marBottom w:val="0"/>
              <w:divBdr>
                <w:top w:val="none" w:sz="0" w:space="0" w:color="auto"/>
                <w:left w:val="none" w:sz="0" w:space="0" w:color="auto"/>
                <w:bottom w:val="none" w:sz="0" w:space="0" w:color="auto"/>
                <w:right w:val="none" w:sz="0" w:space="0" w:color="auto"/>
              </w:divBdr>
              <w:divsChild>
                <w:div w:id="1362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48444">
      <w:bodyDiv w:val="1"/>
      <w:marLeft w:val="0"/>
      <w:marRight w:val="0"/>
      <w:marTop w:val="0"/>
      <w:marBottom w:val="0"/>
      <w:divBdr>
        <w:top w:val="none" w:sz="0" w:space="0" w:color="auto"/>
        <w:left w:val="none" w:sz="0" w:space="0" w:color="auto"/>
        <w:bottom w:val="none" w:sz="0" w:space="0" w:color="auto"/>
        <w:right w:val="none" w:sz="0" w:space="0" w:color="auto"/>
      </w:divBdr>
      <w:divsChild>
        <w:div w:id="1788423523">
          <w:marLeft w:val="0"/>
          <w:marRight w:val="0"/>
          <w:marTop w:val="0"/>
          <w:marBottom w:val="0"/>
          <w:divBdr>
            <w:top w:val="none" w:sz="0" w:space="0" w:color="auto"/>
            <w:left w:val="none" w:sz="0" w:space="0" w:color="auto"/>
            <w:bottom w:val="none" w:sz="0" w:space="0" w:color="auto"/>
            <w:right w:val="none" w:sz="0" w:space="0" w:color="auto"/>
          </w:divBdr>
          <w:divsChild>
            <w:div w:id="636180513">
              <w:marLeft w:val="0"/>
              <w:marRight w:val="0"/>
              <w:marTop w:val="0"/>
              <w:marBottom w:val="0"/>
              <w:divBdr>
                <w:top w:val="none" w:sz="0" w:space="0" w:color="auto"/>
                <w:left w:val="none" w:sz="0" w:space="0" w:color="auto"/>
                <w:bottom w:val="none" w:sz="0" w:space="0" w:color="auto"/>
                <w:right w:val="none" w:sz="0" w:space="0" w:color="auto"/>
              </w:divBdr>
              <w:divsChild>
                <w:div w:id="200174401">
                  <w:marLeft w:val="0"/>
                  <w:marRight w:val="0"/>
                  <w:marTop w:val="0"/>
                  <w:marBottom w:val="0"/>
                  <w:divBdr>
                    <w:top w:val="none" w:sz="0" w:space="0" w:color="auto"/>
                    <w:left w:val="none" w:sz="0" w:space="0" w:color="auto"/>
                    <w:bottom w:val="none" w:sz="0" w:space="0" w:color="auto"/>
                    <w:right w:val="none" w:sz="0" w:space="0" w:color="auto"/>
                  </w:divBdr>
                  <w:divsChild>
                    <w:div w:id="301470488">
                      <w:marLeft w:val="0"/>
                      <w:marRight w:val="0"/>
                      <w:marTop w:val="0"/>
                      <w:marBottom w:val="0"/>
                      <w:divBdr>
                        <w:top w:val="none" w:sz="0" w:space="0" w:color="auto"/>
                        <w:left w:val="none" w:sz="0" w:space="0" w:color="auto"/>
                        <w:bottom w:val="none" w:sz="0" w:space="0" w:color="auto"/>
                        <w:right w:val="none" w:sz="0" w:space="0" w:color="auto"/>
                      </w:divBdr>
                    </w:div>
                  </w:divsChild>
                </w:div>
                <w:div w:id="2071031280">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
                    <w:div w:id="1573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8173">
              <w:marLeft w:val="0"/>
              <w:marRight w:val="0"/>
              <w:marTop w:val="0"/>
              <w:marBottom w:val="0"/>
              <w:divBdr>
                <w:top w:val="none" w:sz="0" w:space="0" w:color="auto"/>
                <w:left w:val="none" w:sz="0" w:space="0" w:color="auto"/>
                <w:bottom w:val="none" w:sz="0" w:space="0" w:color="auto"/>
                <w:right w:val="none" w:sz="0" w:space="0" w:color="auto"/>
              </w:divBdr>
              <w:divsChild>
                <w:div w:id="1202934525">
                  <w:marLeft w:val="0"/>
                  <w:marRight w:val="0"/>
                  <w:marTop w:val="0"/>
                  <w:marBottom w:val="0"/>
                  <w:divBdr>
                    <w:top w:val="none" w:sz="0" w:space="0" w:color="auto"/>
                    <w:left w:val="none" w:sz="0" w:space="0" w:color="auto"/>
                    <w:bottom w:val="none" w:sz="0" w:space="0" w:color="auto"/>
                    <w:right w:val="none" w:sz="0" w:space="0" w:color="auto"/>
                  </w:divBdr>
                  <w:divsChild>
                    <w:div w:id="398019798">
                      <w:marLeft w:val="0"/>
                      <w:marRight w:val="0"/>
                      <w:marTop w:val="0"/>
                      <w:marBottom w:val="0"/>
                      <w:divBdr>
                        <w:top w:val="none" w:sz="0" w:space="0" w:color="auto"/>
                        <w:left w:val="none" w:sz="0" w:space="0" w:color="auto"/>
                        <w:bottom w:val="none" w:sz="0" w:space="0" w:color="auto"/>
                        <w:right w:val="none" w:sz="0" w:space="0" w:color="auto"/>
                      </w:divBdr>
                    </w:div>
                  </w:divsChild>
                </w:div>
                <w:div w:id="554242163">
                  <w:marLeft w:val="0"/>
                  <w:marRight w:val="0"/>
                  <w:marTop w:val="0"/>
                  <w:marBottom w:val="0"/>
                  <w:divBdr>
                    <w:top w:val="none" w:sz="0" w:space="0" w:color="auto"/>
                    <w:left w:val="none" w:sz="0" w:space="0" w:color="auto"/>
                    <w:bottom w:val="none" w:sz="0" w:space="0" w:color="auto"/>
                    <w:right w:val="none" w:sz="0" w:space="0" w:color="auto"/>
                  </w:divBdr>
                  <w:divsChild>
                    <w:div w:id="17113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49615">
          <w:marLeft w:val="0"/>
          <w:marRight w:val="0"/>
          <w:marTop w:val="0"/>
          <w:marBottom w:val="0"/>
          <w:divBdr>
            <w:top w:val="none" w:sz="0" w:space="0" w:color="auto"/>
            <w:left w:val="none" w:sz="0" w:space="0" w:color="auto"/>
            <w:bottom w:val="none" w:sz="0" w:space="0" w:color="auto"/>
            <w:right w:val="none" w:sz="0" w:space="0" w:color="auto"/>
          </w:divBdr>
          <w:divsChild>
            <w:div w:id="465271012">
              <w:marLeft w:val="0"/>
              <w:marRight w:val="0"/>
              <w:marTop w:val="0"/>
              <w:marBottom w:val="0"/>
              <w:divBdr>
                <w:top w:val="none" w:sz="0" w:space="0" w:color="auto"/>
                <w:left w:val="none" w:sz="0" w:space="0" w:color="auto"/>
                <w:bottom w:val="none" w:sz="0" w:space="0" w:color="auto"/>
                <w:right w:val="none" w:sz="0" w:space="0" w:color="auto"/>
              </w:divBdr>
              <w:divsChild>
                <w:div w:id="1205026671">
                  <w:marLeft w:val="0"/>
                  <w:marRight w:val="0"/>
                  <w:marTop w:val="0"/>
                  <w:marBottom w:val="0"/>
                  <w:divBdr>
                    <w:top w:val="none" w:sz="0" w:space="0" w:color="auto"/>
                    <w:left w:val="none" w:sz="0" w:space="0" w:color="auto"/>
                    <w:bottom w:val="none" w:sz="0" w:space="0" w:color="auto"/>
                    <w:right w:val="none" w:sz="0" w:space="0" w:color="auto"/>
                  </w:divBdr>
                </w:div>
              </w:divsChild>
            </w:div>
            <w:div w:id="655843117">
              <w:marLeft w:val="0"/>
              <w:marRight w:val="0"/>
              <w:marTop w:val="0"/>
              <w:marBottom w:val="0"/>
              <w:divBdr>
                <w:top w:val="none" w:sz="0" w:space="0" w:color="auto"/>
                <w:left w:val="none" w:sz="0" w:space="0" w:color="auto"/>
                <w:bottom w:val="none" w:sz="0" w:space="0" w:color="auto"/>
                <w:right w:val="none" w:sz="0" w:space="0" w:color="auto"/>
              </w:divBdr>
              <w:divsChild>
                <w:div w:id="2086951883">
                  <w:marLeft w:val="0"/>
                  <w:marRight w:val="0"/>
                  <w:marTop w:val="0"/>
                  <w:marBottom w:val="0"/>
                  <w:divBdr>
                    <w:top w:val="none" w:sz="0" w:space="0" w:color="auto"/>
                    <w:left w:val="none" w:sz="0" w:space="0" w:color="auto"/>
                    <w:bottom w:val="none" w:sz="0" w:space="0" w:color="auto"/>
                    <w:right w:val="none" w:sz="0" w:space="0" w:color="auto"/>
                  </w:divBdr>
                </w:div>
              </w:divsChild>
            </w:div>
            <w:div w:id="1947498792">
              <w:marLeft w:val="0"/>
              <w:marRight w:val="0"/>
              <w:marTop w:val="0"/>
              <w:marBottom w:val="0"/>
              <w:divBdr>
                <w:top w:val="none" w:sz="0" w:space="0" w:color="auto"/>
                <w:left w:val="none" w:sz="0" w:space="0" w:color="auto"/>
                <w:bottom w:val="none" w:sz="0" w:space="0" w:color="auto"/>
                <w:right w:val="none" w:sz="0" w:space="0" w:color="auto"/>
              </w:divBdr>
              <w:divsChild>
                <w:div w:id="1799376224">
                  <w:marLeft w:val="0"/>
                  <w:marRight w:val="0"/>
                  <w:marTop w:val="0"/>
                  <w:marBottom w:val="0"/>
                  <w:divBdr>
                    <w:top w:val="none" w:sz="0" w:space="0" w:color="auto"/>
                    <w:left w:val="none" w:sz="0" w:space="0" w:color="auto"/>
                    <w:bottom w:val="none" w:sz="0" w:space="0" w:color="auto"/>
                    <w:right w:val="none" w:sz="0" w:space="0" w:color="auto"/>
                  </w:divBdr>
                </w:div>
              </w:divsChild>
            </w:div>
            <w:div w:id="1896695714">
              <w:marLeft w:val="0"/>
              <w:marRight w:val="0"/>
              <w:marTop w:val="0"/>
              <w:marBottom w:val="0"/>
              <w:divBdr>
                <w:top w:val="none" w:sz="0" w:space="0" w:color="auto"/>
                <w:left w:val="none" w:sz="0" w:space="0" w:color="auto"/>
                <w:bottom w:val="none" w:sz="0" w:space="0" w:color="auto"/>
                <w:right w:val="none" w:sz="0" w:space="0" w:color="auto"/>
              </w:divBdr>
              <w:divsChild>
                <w:div w:id="3837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6104">
      <w:bodyDiv w:val="1"/>
      <w:marLeft w:val="0"/>
      <w:marRight w:val="0"/>
      <w:marTop w:val="0"/>
      <w:marBottom w:val="0"/>
      <w:divBdr>
        <w:top w:val="none" w:sz="0" w:space="0" w:color="auto"/>
        <w:left w:val="none" w:sz="0" w:space="0" w:color="auto"/>
        <w:bottom w:val="none" w:sz="0" w:space="0" w:color="auto"/>
        <w:right w:val="none" w:sz="0" w:space="0" w:color="auto"/>
      </w:divBdr>
      <w:divsChild>
        <w:div w:id="1326008591">
          <w:marLeft w:val="0"/>
          <w:marRight w:val="0"/>
          <w:marTop w:val="0"/>
          <w:marBottom w:val="0"/>
          <w:divBdr>
            <w:top w:val="none" w:sz="0" w:space="0" w:color="auto"/>
            <w:left w:val="none" w:sz="0" w:space="0" w:color="auto"/>
            <w:bottom w:val="none" w:sz="0" w:space="0" w:color="auto"/>
            <w:right w:val="none" w:sz="0" w:space="0" w:color="auto"/>
          </w:divBdr>
          <w:divsChild>
            <w:div w:id="558252529">
              <w:marLeft w:val="0"/>
              <w:marRight w:val="0"/>
              <w:marTop w:val="0"/>
              <w:marBottom w:val="0"/>
              <w:divBdr>
                <w:top w:val="none" w:sz="0" w:space="0" w:color="auto"/>
                <w:left w:val="none" w:sz="0" w:space="0" w:color="auto"/>
                <w:bottom w:val="none" w:sz="0" w:space="0" w:color="auto"/>
                <w:right w:val="none" w:sz="0" w:space="0" w:color="auto"/>
              </w:divBdr>
              <w:divsChild>
                <w:div w:id="132069057">
                  <w:marLeft w:val="0"/>
                  <w:marRight w:val="0"/>
                  <w:marTop w:val="0"/>
                  <w:marBottom w:val="0"/>
                  <w:divBdr>
                    <w:top w:val="none" w:sz="0" w:space="0" w:color="auto"/>
                    <w:left w:val="none" w:sz="0" w:space="0" w:color="auto"/>
                    <w:bottom w:val="none" w:sz="0" w:space="0" w:color="auto"/>
                    <w:right w:val="none" w:sz="0" w:space="0" w:color="auto"/>
                  </w:divBdr>
                  <w:divsChild>
                    <w:div w:id="610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80105">
      <w:bodyDiv w:val="1"/>
      <w:marLeft w:val="0"/>
      <w:marRight w:val="0"/>
      <w:marTop w:val="0"/>
      <w:marBottom w:val="0"/>
      <w:divBdr>
        <w:top w:val="none" w:sz="0" w:space="0" w:color="auto"/>
        <w:left w:val="none" w:sz="0" w:space="0" w:color="auto"/>
        <w:bottom w:val="none" w:sz="0" w:space="0" w:color="auto"/>
        <w:right w:val="none" w:sz="0" w:space="0" w:color="auto"/>
      </w:divBdr>
      <w:divsChild>
        <w:div w:id="1942492201">
          <w:marLeft w:val="0"/>
          <w:marRight w:val="0"/>
          <w:marTop w:val="0"/>
          <w:marBottom w:val="0"/>
          <w:divBdr>
            <w:top w:val="none" w:sz="0" w:space="0" w:color="auto"/>
            <w:left w:val="none" w:sz="0" w:space="0" w:color="auto"/>
            <w:bottom w:val="none" w:sz="0" w:space="0" w:color="auto"/>
            <w:right w:val="none" w:sz="0" w:space="0" w:color="auto"/>
          </w:divBdr>
          <w:divsChild>
            <w:div w:id="1977375546">
              <w:marLeft w:val="0"/>
              <w:marRight w:val="0"/>
              <w:marTop w:val="0"/>
              <w:marBottom w:val="0"/>
              <w:divBdr>
                <w:top w:val="none" w:sz="0" w:space="0" w:color="auto"/>
                <w:left w:val="none" w:sz="0" w:space="0" w:color="auto"/>
                <w:bottom w:val="none" w:sz="0" w:space="0" w:color="auto"/>
                <w:right w:val="none" w:sz="0" w:space="0" w:color="auto"/>
              </w:divBdr>
              <w:divsChild>
                <w:div w:id="9099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27994">
      <w:bodyDiv w:val="1"/>
      <w:marLeft w:val="0"/>
      <w:marRight w:val="0"/>
      <w:marTop w:val="0"/>
      <w:marBottom w:val="0"/>
      <w:divBdr>
        <w:top w:val="none" w:sz="0" w:space="0" w:color="auto"/>
        <w:left w:val="none" w:sz="0" w:space="0" w:color="auto"/>
        <w:bottom w:val="none" w:sz="0" w:space="0" w:color="auto"/>
        <w:right w:val="none" w:sz="0" w:space="0" w:color="auto"/>
      </w:divBdr>
      <w:divsChild>
        <w:div w:id="1653412855">
          <w:marLeft w:val="0"/>
          <w:marRight w:val="0"/>
          <w:marTop w:val="0"/>
          <w:marBottom w:val="0"/>
          <w:divBdr>
            <w:top w:val="none" w:sz="0" w:space="0" w:color="auto"/>
            <w:left w:val="none" w:sz="0" w:space="0" w:color="auto"/>
            <w:bottom w:val="none" w:sz="0" w:space="0" w:color="auto"/>
            <w:right w:val="none" w:sz="0" w:space="0" w:color="auto"/>
          </w:divBdr>
          <w:divsChild>
            <w:div w:id="1487941444">
              <w:marLeft w:val="0"/>
              <w:marRight w:val="0"/>
              <w:marTop w:val="0"/>
              <w:marBottom w:val="0"/>
              <w:divBdr>
                <w:top w:val="none" w:sz="0" w:space="0" w:color="auto"/>
                <w:left w:val="none" w:sz="0" w:space="0" w:color="auto"/>
                <w:bottom w:val="none" w:sz="0" w:space="0" w:color="auto"/>
                <w:right w:val="none" w:sz="0" w:space="0" w:color="auto"/>
              </w:divBdr>
              <w:divsChild>
                <w:div w:id="1348021337">
                  <w:marLeft w:val="0"/>
                  <w:marRight w:val="0"/>
                  <w:marTop w:val="0"/>
                  <w:marBottom w:val="0"/>
                  <w:divBdr>
                    <w:top w:val="none" w:sz="0" w:space="0" w:color="auto"/>
                    <w:left w:val="none" w:sz="0" w:space="0" w:color="auto"/>
                    <w:bottom w:val="none" w:sz="0" w:space="0" w:color="auto"/>
                    <w:right w:val="none" w:sz="0" w:space="0" w:color="auto"/>
                  </w:divBdr>
                  <w:divsChild>
                    <w:div w:id="15797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ogethertrust.org.uk/charity-inform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ogethertrus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ure.togethertrust.org.uk/uk-government-keep-caring" TargetMode="External"/><Relationship Id="rId5" Type="http://schemas.openxmlformats.org/officeDocument/2006/relationships/numbering" Target="numbering.xml"/><Relationship Id="rId15" Type="http://schemas.openxmlformats.org/officeDocument/2006/relationships/hyperlink" Target="mailto:enquires@togethertrust.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ogethertrust.org.uk/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A25F427CBCA4496FC98C21AABD8FD" ma:contentTypeVersion="10" ma:contentTypeDescription="Create a new document." ma:contentTypeScope="" ma:versionID="cffe6645f99c039223f26c67a8982489">
  <xsd:schema xmlns:xsd="http://www.w3.org/2001/XMLSchema" xmlns:xs="http://www.w3.org/2001/XMLSchema" xmlns:p="http://schemas.microsoft.com/office/2006/metadata/properties" xmlns:ns2="8d2d0499-f1b0-4b57-9b4b-f1f3c4e339bf" targetNamespace="http://schemas.microsoft.com/office/2006/metadata/properties" ma:root="true" ma:fieldsID="1c78cb722451dea575a015160d543ae1" ns2:_="">
    <xsd:import namespace="8d2d0499-f1b0-4b57-9b4b-f1f3c4e33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d0499-f1b0-4b57-9b4b-f1f3c4e33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F418-38A8-40AB-AD6A-BA636DBFF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d0499-f1b0-4b57-9b4b-f1f3c4e33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7A79E7-7695-4213-8BF1-0309C2BF52DD}">
  <ds:schemaRefs>
    <ds:schemaRef ds:uri="http://schemas.microsoft.com/sharepoint/v3/contenttype/forms"/>
  </ds:schemaRefs>
</ds:datastoreItem>
</file>

<file path=customXml/itemProps3.xml><?xml version="1.0" encoding="utf-8"?>
<ds:datastoreItem xmlns:ds="http://schemas.openxmlformats.org/officeDocument/2006/customXml" ds:itemID="{2973D6B2-CE7F-47D9-B928-C55DAB448B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CDBBD5-ABA1-E245-BFA4-588B912A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2876</Words>
  <Characters>16398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Together Trust</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Blythe</dc:creator>
  <cp:keywords/>
  <dc:description/>
  <cp:lastModifiedBy>Alex Blythe</cp:lastModifiedBy>
  <cp:revision>83</cp:revision>
  <dcterms:created xsi:type="dcterms:W3CDTF">2021-12-13T14:56:00Z</dcterms:created>
  <dcterms:modified xsi:type="dcterms:W3CDTF">2021-12-13T16:00:00Z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0x01010056FA25F427CBCA4496FC98C21AABD8FD</vt:lpwstr>
  </property>
</Properties>
</file>